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comparison between iPhone and Galaxy</w:t>
      </w: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Affiliation</w:t>
      </w: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p>
    <w:p w:rsidR="00FA76B9" w:rsidRDefault="00FA76B9" w:rsidP="00FA76B9">
      <w:pPr>
        <w:spacing w:after="0" w:line="480" w:lineRule="auto"/>
        <w:rPr>
          <w:rFonts w:ascii="Times New Roman" w:eastAsia="Times New Roman" w:hAnsi="Times New Roman" w:cs="Times New Roman"/>
          <w:sz w:val="24"/>
          <w:szCs w:val="24"/>
        </w:rPr>
      </w:pPr>
    </w:p>
    <w:p w:rsidR="00FA76B9" w:rsidRDefault="00FA76B9" w:rsidP="00FA76B9">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Annotated Bibliography</w:t>
      </w:r>
    </w:p>
    <w:p w:rsidR="00FA76B9" w:rsidRDefault="00FA76B9" w:rsidP="00FA76B9">
      <w:pPr>
        <w:spacing w:after="0" w:line="480" w:lineRule="auto"/>
        <w:ind w:left="720" w:hanging="720"/>
        <w:rPr>
          <w:rFonts w:ascii="Times New Roman" w:eastAsia="Times New Roman" w:hAnsi="Times New Roman" w:cs="Times New Roman"/>
          <w:sz w:val="24"/>
          <w:szCs w:val="24"/>
        </w:rPr>
      </w:pPr>
      <w:r w:rsidRPr="00FA76B9">
        <w:rPr>
          <w:rFonts w:ascii="Times New Roman" w:eastAsia="Times New Roman" w:hAnsi="Times New Roman" w:cs="Times New Roman"/>
          <w:sz w:val="24"/>
          <w:szCs w:val="24"/>
        </w:rPr>
        <w:t xml:space="preserve">Baker, M. J., &amp; Saren, M. (2016). </w:t>
      </w:r>
      <w:r w:rsidRPr="00FA76B9">
        <w:rPr>
          <w:rFonts w:ascii="Times New Roman" w:eastAsia="Times New Roman" w:hAnsi="Times New Roman" w:cs="Times New Roman"/>
          <w:i/>
          <w:iCs/>
          <w:sz w:val="24"/>
          <w:szCs w:val="24"/>
        </w:rPr>
        <w:t>Marketing theory: A student text</w:t>
      </w:r>
      <w:r w:rsidRPr="00FA76B9">
        <w:rPr>
          <w:rFonts w:ascii="Times New Roman" w:eastAsia="Times New Roman" w:hAnsi="Times New Roman" w:cs="Times New Roman"/>
          <w:sz w:val="24"/>
          <w:szCs w:val="24"/>
        </w:rPr>
        <w:t xml:space="preserve">. New York, NY: Sage. </w:t>
      </w:r>
    </w:p>
    <w:p w:rsidR="00FA76B9" w:rsidRPr="00FA76B9" w:rsidRDefault="00A7005E" w:rsidP="00A7005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Baker and Saren (2016) in this publication delved primarily on how renewed brands and more so the Samsung phone and the iPhone Smartphones were marketing their brands.  Their finding revealed that both brands were targeted for the u</w:t>
      </w:r>
      <w:r w:rsidR="00B5568A">
        <w:rPr>
          <w:rFonts w:ascii="Times New Roman" w:eastAsia="Times New Roman" w:hAnsi="Times New Roman" w:cs="Times New Roman"/>
          <w:sz w:val="24"/>
          <w:szCs w:val="24"/>
        </w:rPr>
        <w:t>pper market. They gave the evidence of their prices, which mainly range from $500 to $ 600 and this therefore reveals that only those from the upper market can afford them.</w:t>
      </w:r>
      <w:r w:rsidR="00714650">
        <w:rPr>
          <w:rFonts w:ascii="Times New Roman" w:eastAsia="Times New Roman" w:hAnsi="Times New Roman" w:cs="Times New Roman"/>
          <w:sz w:val="24"/>
          <w:szCs w:val="24"/>
        </w:rPr>
        <w:t xml:space="preserve"> They also revealed that the operating system played a critical role in determining the kind of brand that a consumer chooses. While Galaxy mainly embarked on marketing their android operating system, the iPhone mainly marketed their iPhone operating system.</w:t>
      </w:r>
      <w:r w:rsidR="001A0CCF">
        <w:rPr>
          <w:rFonts w:ascii="Times New Roman" w:eastAsia="Times New Roman" w:hAnsi="Times New Roman" w:cs="Times New Roman"/>
          <w:sz w:val="24"/>
          <w:szCs w:val="24"/>
        </w:rPr>
        <w:t xml:space="preserve"> Their research was both technical and theoretical but the language used was easy to understand for any reader. The validity and reliability of their research was backed up by succinct statistics and facts that aligns with many other publications over the same period such as those by Ofek, Muller and Libai (2016). The research did not however conduct an analysis on the critical features between both brands and there is therefore a need to conduct such an analysis in their future research.</w:t>
      </w:r>
    </w:p>
    <w:p w:rsidR="00FA76B9" w:rsidRDefault="00FA76B9" w:rsidP="00FA76B9">
      <w:pPr>
        <w:shd w:val="clear" w:color="auto" w:fill="FFFFFF"/>
        <w:spacing w:after="0" w:line="480" w:lineRule="auto"/>
        <w:ind w:left="720" w:hanging="720"/>
        <w:rPr>
          <w:rFonts w:ascii="Times New Roman" w:eastAsia="Times New Roman" w:hAnsi="Times New Roman" w:cs="Times New Roman"/>
          <w:sz w:val="24"/>
          <w:szCs w:val="24"/>
        </w:rPr>
      </w:pPr>
      <w:r w:rsidRPr="00FA76B9">
        <w:rPr>
          <w:rFonts w:ascii="Times New Roman" w:eastAsia="Times New Roman" w:hAnsi="Times New Roman" w:cs="Times New Roman"/>
          <w:sz w:val="24"/>
          <w:szCs w:val="24"/>
        </w:rPr>
        <w:t xml:space="preserve">Hoyer, W. D., MacInnis, D. J., &amp; Pieters, R. (2016). </w:t>
      </w:r>
      <w:r w:rsidRPr="00FA76B9">
        <w:rPr>
          <w:rFonts w:ascii="Times New Roman" w:eastAsia="Times New Roman" w:hAnsi="Times New Roman" w:cs="Times New Roman"/>
          <w:i/>
          <w:iCs/>
          <w:sz w:val="24"/>
          <w:szCs w:val="24"/>
        </w:rPr>
        <w:t>Consumer behavior</w:t>
      </w:r>
      <w:r w:rsidRPr="00FA76B9">
        <w:rPr>
          <w:rFonts w:ascii="Times New Roman" w:eastAsia="Times New Roman" w:hAnsi="Times New Roman" w:cs="Times New Roman"/>
          <w:sz w:val="24"/>
          <w:szCs w:val="24"/>
        </w:rPr>
        <w:t xml:space="preserve">. New York, NY: Cengage Learning. </w:t>
      </w:r>
    </w:p>
    <w:p w:rsidR="00722EA1" w:rsidRPr="00FA76B9" w:rsidRDefault="00722EA1" w:rsidP="00DF19DF">
      <w:pPr>
        <w:shd w:val="clear" w:color="auto" w:fill="FFFFFF"/>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Hoyer, MacInnis and Pieters</w:t>
      </w:r>
      <w:r w:rsidR="00F01431">
        <w:rPr>
          <w:rFonts w:ascii="Times New Roman" w:eastAsia="Times New Roman" w:hAnsi="Times New Roman" w:cs="Times New Roman"/>
          <w:sz w:val="24"/>
          <w:szCs w:val="24"/>
        </w:rPr>
        <w:t xml:space="preserve"> (2016) are some of the most vocal researchers in the field of technology and digital trends. In this book, they have conducted a detailed analysis on some of the most renowned brands in the world today, two of which include Samsung Galaxy and iPhone 6. In this publication, they delve more on the comparison between the two brands in terms of consumer behavior. They used a language that was not only easy to read but also comprehend. Their findings centered on the conclusion that the </w:t>
      </w:r>
      <w:r w:rsidR="00063EC3">
        <w:rPr>
          <w:rFonts w:ascii="Times New Roman" w:eastAsia="Times New Roman" w:hAnsi="Times New Roman" w:cs="Times New Roman"/>
          <w:sz w:val="24"/>
          <w:szCs w:val="24"/>
        </w:rPr>
        <w:t xml:space="preserve">Samsung Galaxy has scored highly in an array </w:t>
      </w:r>
      <w:r w:rsidR="00063EC3">
        <w:rPr>
          <w:rFonts w:ascii="Times New Roman" w:eastAsia="Times New Roman" w:hAnsi="Times New Roman" w:cs="Times New Roman"/>
          <w:sz w:val="24"/>
          <w:szCs w:val="24"/>
        </w:rPr>
        <w:lastRenderedPageBreak/>
        <w:t>of consumer reports and they used concrete statistics in order to foster the validity and the reliability of their research.</w:t>
      </w:r>
      <w:r w:rsidR="00DD166F">
        <w:rPr>
          <w:rFonts w:ascii="Times New Roman" w:eastAsia="Times New Roman" w:hAnsi="Times New Roman" w:cs="Times New Roman"/>
          <w:sz w:val="24"/>
          <w:szCs w:val="24"/>
        </w:rPr>
        <w:t xml:space="preserve"> The statistics carried out over 100 tests on both phones, which involved critical assessments by experts and scores that were largely conducted using instruments. Their research aligned slightly with the research by Ofek, Muller and Libai (2016), which also </w:t>
      </w:r>
      <w:r w:rsidR="00E8189E">
        <w:rPr>
          <w:rFonts w:ascii="Times New Roman" w:eastAsia="Times New Roman" w:hAnsi="Times New Roman" w:cs="Times New Roman"/>
          <w:sz w:val="24"/>
          <w:szCs w:val="24"/>
        </w:rPr>
        <w:t xml:space="preserve">involved similar tests and concluded that the Samsung Galaxy is preferred more by consumers compared to the iPhone.  </w:t>
      </w:r>
      <w:r w:rsidR="00DD166F">
        <w:rPr>
          <w:rFonts w:ascii="Times New Roman" w:eastAsia="Times New Roman" w:hAnsi="Times New Roman" w:cs="Times New Roman"/>
          <w:sz w:val="24"/>
          <w:szCs w:val="24"/>
        </w:rPr>
        <w:t xml:space="preserve"> </w:t>
      </w:r>
    </w:p>
    <w:p w:rsidR="00FA76B9" w:rsidRPr="00FA76B9" w:rsidRDefault="00FA76B9" w:rsidP="00FA76B9">
      <w:pPr>
        <w:spacing w:after="0" w:line="480" w:lineRule="auto"/>
        <w:ind w:left="720" w:hanging="720"/>
        <w:rPr>
          <w:rFonts w:ascii="Times New Roman" w:eastAsia="Times New Roman" w:hAnsi="Times New Roman" w:cs="Times New Roman"/>
          <w:sz w:val="24"/>
          <w:szCs w:val="24"/>
        </w:rPr>
      </w:pPr>
      <w:r w:rsidRPr="00FA76B9">
        <w:rPr>
          <w:rFonts w:ascii="Times New Roman" w:eastAsia="Times New Roman" w:hAnsi="Times New Roman" w:cs="Times New Roman"/>
          <w:sz w:val="24"/>
          <w:szCs w:val="24"/>
        </w:rPr>
        <w:t xml:space="preserve">Ofek, E., Muller, E., &amp; Libai, B. (2016). </w:t>
      </w:r>
      <w:r w:rsidRPr="00FA76B9">
        <w:rPr>
          <w:rFonts w:ascii="Times New Roman" w:eastAsia="Times New Roman" w:hAnsi="Times New Roman" w:cs="Times New Roman"/>
          <w:i/>
          <w:iCs/>
          <w:sz w:val="24"/>
          <w:szCs w:val="24"/>
        </w:rPr>
        <w:t>Innovation equity: Assessing and managing the monetary value of new products and services</w:t>
      </w:r>
      <w:r w:rsidRPr="00FA76B9">
        <w:rPr>
          <w:rFonts w:ascii="Times New Roman" w:eastAsia="Times New Roman" w:hAnsi="Times New Roman" w:cs="Times New Roman"/>
          <w:sz w:val="24"/>
          <w:szCs w:val="24"/>
        </w:rPr>
        <w:t xml:space="preserve">. Chicago, IL: University of Chicago Press. </w:t>
      </w:r>
    </w:p>
    <w:p w:rsidR="00982157" w:rsidRPr="00701F21" w:rsidRDefault="00E106DA" w:rsidP="00701F21">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publication, </w:t>
      </w:r>
      <w:r>
        <w:rPr>
          <w:rFonts w:ascii="Times New Roman" w:eastAsia="Times New Roman" w:hAnsi="Times New Roman" w:cs="Times New Roman"/>
          <w:sz w:val="24"/>
          <w:szCs w:val="24"/>
        </w:rPr>
        <w:t xml:space="preserve">Ofek, Muller and Libai (2016) conduct a descriptive analysis on some of the worlds latest technological brands primary of which were the Samsung Galaxy and the iPhone. </w:t>
      </w:r>
      <w:r w:rsidR="00FA1C5F">
        <w:rPr>
          <w:rFonts w:ascii="Times New Roman" w:eastAsia="Times New Roman" w:hAnsi="Times New Roman" w:cs="Times New Roman"/>
          <w:sz w:val="24"/>
          <w:szCs w:val="24"/>
        </w:rPr>
        <w:t>In terms of flexibility, they perceived the iPhone as having a better flexibility compared to the Galaxy phones. In terms of the design, they perceived both being almost similar since both of their brands are aimed at achieving the same purpose.</w:t>
      </w:r>
      <w:r w:rsidR="000C4F05">
        <w:rPr>
          <w:rFonts w:ascii="Times New Roman" w:eastAsia="Times New Roman" w:hAnsi="Times New Roman" w:cs="Times New Roman"/>
          <w:sz w:val="24"/>
          <w:szCs w:val="24"/>
        </w:rPr>
        <w:t xml:space="preserve"> They perceived the Galaxy as the best in terms of audio compared to the iPhone and also on the display.</w:t>
      </w:r>
      <w:r w:rsidR="00F240BC">
        <w:rPr>
          <w:rFonts w:ascii="Times New Roman" w:eastAsia="Times New Roman" w:hAnsi="Times New Roman" w:cs="Times New Roman"/>
          <w:sz w:val="24"/>
          <w:szCs w:val="24"/>
        </w:rPr>
        <w:t xml:space="preserve"> They both have similar camera characteristics and their prices were almost similar though the Galaxy is slightly cheaper compared to the iPhone. In addition, they cited that the iPhone was more superior in terms of the software and durability but on the other hand ranked the Galaxy highly in terms of the battery life. Their analysis was conducted on over 100 phones and this means that the statistics are both reliable and valid and relates slightly to the research conducted by Hoyer, MacInnis and Pieters (2016).</w:t>
      </w:r>
    </w:p>
    <w:sectPr w:rsidR="00982157" w:rsidRPr="00701F21" w:rsidSect="00FA76B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81E" w:rsidRDefault="009A781E" w:rsidP="00FA76B9">
      <w:pPr>
        <w:spacing w:after="0" w:line="240" w:lineRule="auto"/>
      </w:pPr>
      <w:r>
        <w:separator/>
      </w:r>
    </w:p>
  </w:endnote>
  <w:endnote w:type="continuationSeparator" w:id="1">
    <w:p w:rsidR="009A781E" w:rsidRDefault="009A781E" w:rsidP="00FA76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81E" w:rsidRDefault="009A781E" w:rsidP="00FA76B9">
      <w:pPr>
        <w:spacing w:after="0" w:line="240" w:lineRule="auto"/>
      </w:pPr>
      <w:r>
        <w:separator/>
      </w:r>
    </w:p>
  </w:footnote>
  <w:footnote w:type="continuationSeparator" w:id="1">
    <w:p w:rsidR="009A781E" w:rsidRDefault="009A781E" w:rsidP="00FA76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02623"/>
      <w:docPartObj>
        <w:docPartGallery w:val="Page Numbers (Top of Page)"/>
        <w:docPartUnique/>
      </w:docPartObj>
    </w:sdtPr>
    <w:sdtEndPr>
      <w:rPr>
        <w:rFonts w:ascii="Times New Roman" w:hAnsi="Times New Roman" w:cs="Times New Roman"/>
        <w:sz w:val="24"/>
        <w:szCs w:val="24"/>
      </w:rPr>
    </w:sdtEndPr>
    <w:sdtContent>
      <w:p w:rsidR="00FA76B9" w:rsidRPr="00FA76B9" w:rsidRDefault="00FA76B9" w:rsidP="00FA76B9">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comparison between iPhone and Galaxy                                                                                    </w:t>
        </w:r>
        <w:r w:rsidRPr="00FA76B9">
          <w:rPr>
            <w:rFonts w:ascii="Times New Roman" w:hAnsi="Times New Roman" w:cs="Times New Roman"/>
            <w:sz w:val="24"/>
            <w:szCs w:val="24"/>
          </w:rPr>
          <w:fldChar w:fldCharType="begin"/>
        </w:r>
        <w:r w:rsidRPr="00FA76B9">
          <w:rPr>
            <w:rFonts w:ascii="Times New Roman" w:hAnsi="Times New Roman" w:cs="Times New Roman"/>
            <w:sz w:val="24"/>
            <w:szCs w:val="24"/>
          </w:rPr>
          <w:instrText xml:space="preserve"> PAGE   \* MERGEFORMAT </w:instrText>
        </w:r>
        <w:r w:rsidRPr="00FA76B9">
          <w:rPr>
            <w:rFonts w:ascii="Times New Roman" w:hAnsi="Times New Roman" w:cs="Times New Roman"/>
            <w:sz w:val="24"/>
            <w:szCs w:val="24"/>
          </w:rPr>
          <w:fldChar w:fldCharType="separate"/>
        </w:r>
        <w:r w:rsidR="00F240BC">
          <w:rPr>
            <w:rFonts w:ascii="Times New Roman" w:hAnsi="Times New Roman" w:cs="Times New Roman"/>
            <w:noProof/>
            <w:sz w:val="24"/>
            <w:szCs w:val="24"/>
          </w:rPr>
          <w:t>3</w:t>
        </w:r>
        <w:r w:rsidRPr="00FA76B9">
          <w:rPr>
            <w:rFonts w:ascii="Times New Roman" w:hAnsi="Times New Roman" w:cs="Times New Roman"/>
            <w:sz w:val="24"/>
            <w:szCs w:val="24"/>
          </w:rPr>
          <w:fldChar w:fldCharType="end"/>
        </w:r>
      </w:p>
    </w:sdtContent>
  </w:sdt>
  <w:p w:rsidR="00FA76B9" w:rsidRDefault="00FA76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B9" w:rsidRPr="00FA76B9" w:rsidRDefault="00FA76B9" w:rsidP="00FA76B9">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Running head: </w:t>
    </w:r>
    <w:r>
      <w:rPr>
        <w:rFonts w:ascii="Times New Roman" w:eastAsia="Times New Roman" w:hAnsi="Times New Roman" w:cs="Times New Roman"/>
        <w:sz w:val="24"/>
        <w:szCs w:val="24"/>
      </w:rPr>
      <w:t>A COMPARISON BETWEEN IPHONE AND GALAXY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01F21"/>
    <w:rsid w:val="00063EC3"/>
    <w:rsid w:val="000C4F05"/>
    <w:rsid w:val="001A0CCF"/>
    <w:rsid w:val="00701F21"/>
    <w:rsid w:val="00714650"/>
    <w:rsid w:val="00722EA1"/>
    <w:rsid w:val="00982157"/>
    <w:rsid w:val="009A781E"/>
    <w:rsid w:val="00A7005E"/>
    <w:rsid w:val="00B5568A"/>
    <w:rsid w:val="00DD166F"/>
    <w:rsid w:val="00DF19DF"/>
    <w:rsid w:val="00E106DA"/>
    <w:rsid w:val="00E8189E"/>
    <w:rsid w:val="00F01431"/>
    <w:rsid w:val="00F240BC"/>
    <w:rsid w:val="00FA1C5F"/>
    <w:rsid w:val="00FA7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1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76B9"/>
    <w:rPr>
      <w:color w:val="0000FF"/>
      <w:u w:val="single"/>
    </w:rPr>
  </w:style>
  <w:style w:type="paragraph" w:styleId="Header">
    <w:name w:val="header"/>
    <w:basedOn w:val="Normal"/>
    <w:link w:val="HeaderChar"/>
    <w:uiPriority w:val="99"/>
    <w:unhideWhenUsed/>
    <w:rsid w:val="00FA7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6B9"/>
  </w:style>
  <w:style w:type="paragraph" w:styleId="Footer">
    <w:name w:val="footer"/>
    <w:basedOn w:val="Normal"/>
    <w:link w:val="FooterChar"/>
    <w:uiPriority w:val="99"/>
    <w:semiHidden/>
    <w:unhideWhenUsed/>
    <w:rsid w:val="00FA76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76B9"/>
  </w:style>
</w:styles>
</file>

<file path=word/webSettings.xml><?xml version="1.0" encoding="utf-8"?>
<w:webSettings xmlns:r="http://schemas.openxmlformats.org/officeDocument/2006/relationships" xmlns:w="http://schemas.openxmlformats.org/wordprocessingml/2006/main">
  <w:divs>
    <w:div w:id="669530115">
      <w:bodyDiv w:val="1"/>
      <w:marLeft w:val="0"/>
      <w:marRight w:val="0"/>
      <w:marTop w:val="0"/>
      <w:marBottom w:val="0"/>
      <w:divBdr>
        <w:top w:val="none" w:sz="0" w:space="0" w:color="auto"/>
        <w:left w:val="none" w:sz="0" w:space="0" w:color="auto"/>
        <w:bottom w:val="none" w:sz="0" w:space="0" w:color="auto"/>
        <w:right w:val="none" w:sz="0" w:space="0" w:color="auto"/>
      </w:divBdr>
      <w:divsChild>
        <w:div w:id="1145321997">
          <w:marLeft w:val="0"/>
          <w:marRight w:val="0"/>
          <w:marTop w:val="0"/>
          <w:marBottom w:val="0"/>
          <w:divBdr>
            <w:top w:val="none" w:sz="0" w:space="0" w:color="auto"/>
            <w:left w:val="none" w:sz="0" w:space="0" w:color="auto"/>
            <w:bottom w:val="none" w:sz="0" w:space="0" w:color="auto"/>
            <w:right w:val="none" w:sz="0" w:space="0" w:color="auto"/>
          </w:divBdr>
          <w:divsChild>
            <w:div w:id="1613592299">
              <w:marLeft w:val="0"/>
              <w:marRight w:val="0"/>
              <w:marTop w:val="0"/>
              <w:marBottom w:val="0"/>
              <w:divBdr>
                <w:top w:val="none" w:sz="0" w:space="0" w:color="auto"/>
                <w:left w:val="none" w:sz="0" w:space="0" w:color="auto"/>
                <w:bottom w:val="none" w:sz="0" w:space="0" w:color="auto"/>
                <w:right w:val="none" w:sz="0" w:space="0" w:color="auto"/>
              </w:divBdr>
              <w:divsChild>
                <w:div w:id="1148208083">
                  <w:marLeft w:val="0"/>
                  <w:marRight w:val="0"/>
                  <w:marTop w:val="0"/>
                  <w:marBottom w:val="0"/>
                  <w:divBdr>
                    <w:top w:val="none" w:sz="0" w:space="0" w:color="auto"/>
                    <w:left w:val="none" w:sz="0" w:space="0" w:color="auto"/>
                    <w:bottom w:val="none" w:sz="0" w:space="0" w:color="auto"/>
                    <w:right w:val="none" w:sz="0" w:space="0" w:color="auto"/>
                  </w:divBdr>
                </w:div>
                <w:div w:id="2205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4998">
          <w:marLeft w:val="0"/>
          <w:marRight w:val="0"/>
          <w:marTop w:val="0"/>
          <w:marBottom w:val="0"/>
          <w:divBdr>
            <w:top w:val="none" w:sz="0" w:space="0" w:color="auto"/>
            <w:left w:val="none" w:sz="0" w:space="0" w:color="auto"/>
            <w:bottom w:val="none" w:sz="0" w:space="0" w:color="auto"/>
            <w:right w:val="none" w:sz="0" w:space="0" w:color="auto"/>
          </w:divBdr>
          <w:divsChild>
            <w:div w:id="1086537365">
              <w:marLeft w:val="0"/>
              <w:marRight w:val="0"/>
              <w:marTop w:val="0"/>
              <w:marBottom w:val="0"/>
              <w:divBdr>
                <w:top w:val="none" w:sz="0" w:space="0" w:color="auto"/>
                <w:left w:val="none" w:sz="0" w:space="0" w:color="auto"/>
                <w:bottom w:val="none" w:sz="0" w:space="0" w:color="auto"/>
                <w:right w:val="none" w:sz="0" w:space="0" w:color="auto"/>
              </w:divBdr>
              <w:divsChild>
                <w:div w:id="571278537">
                  <w:marLeft w:val="0"/>
                  <w:marRight w:val="0"/>
                  <w:marTop w:val="0"/>
                  <w:marBottom w:val="0"/>
                  <w:divBdr>
                    <w:top w:val="none" w:sz="0" w:space="0" w:color="auto"/>
                    <w:left w:val="none" w:sz="0" w:space="0" w:color="auto"/>
                    <w:bottom w:val="none" w:sz="0" w:space="0" w:color="auto"/>
                    <w:right w:val="none" w:sz="0" w:space="0" w:color="auto"/>
                  </w:divBdr>
                </w:div>
                <w:div w:id="5652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13554">
          <w:marLeft w:val="0"/>
          <w:marRight w:val="0"/>
          <w:marTop w:val="0"/>
          <w:marBottom w:val="0"/>
          <w:divBdr>
            <w:top w:val="none" w:sz="0" w:space="0" w:color="auto"/>
            <w:left w:val="none" w:sz="0" w:space="0" w:color="auto"/>
            <w:bottom w:val="none" w:sz="0" w:space="0" w:color="auto"/>
            <w:right w:val="none" w:sz="0" w:space="0" w:color="auto"/>
          </w:divBdr>
          <w:divsChild>
            <w:div w:id="395015694">
              <w:marLeft w:val="0"/>
              <w:marRight w:val="0"/>
              <w:marTop w:val="0"/>
              <w:marBottom w:val="0"/>
              <w:divBdr>
                <w:top w:val="none" w:sz="0" w:space="0" w:color="auto"/>
                <w:left w:val="none" w:sz="0" w:space="0" w:color="auto"/>
                <w:bottom w:val="none" w:sz="0" w:space="0" w:color="auto"/>
                <w:right w:val="none" w:sz="0" w:space="0" w:color="auto"/>
              </w:divBdr>
              <w:divsChild>
                <w:div w:id="1335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14</cp:revision>
  <dcterms:created xsi:type="dcterms:W3CDTF">2017-04-02T06:49:00Z</dcterms:created>
  <dcterms:modified xsi:type="dcterms:W3CDTF">2017-04-02T07:41:00Z</dcterms:modified>
</cp:coreProperties>
</file>