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052209" w:rsidRPr="00052209" w:rsidRDefault="00052209" w:rsidP="00052209">
      <w:pPr>
        <w:spacing w:line="480" w:lineRule="auto"/>
        <w:jc w:val="center"/>
        <w:rPr>
          <w:rFonts w:ascii="Times New Roman" w:hAnsi="Times New Roman"/>
          <w:sz w:val="24"/>
          <w:szCs w:val="24"/>
          <w:lang w:val="en-US"/>
        </w:rPr>
      </w:pPr>
      <w:r w:rsidRPr="00052209">
        <w:rPr>
          <w:rFonts w:ascii="Times New Roman" w:hAnsi="Times New Roman"/>
          <w:sz w:val="24"/>
          <w:szCs w:val="24"/>
          <w:lang w:val="en-US"/>
        </w:rPr>
        <w:t>Contemporary Realities and Rights</w:t>
      </w:r>
    </w:p>
    <w:p w:rsidR="007A6136" w:rsidRPr="00A17467" w:rsidRDefault="007A6136" w:rsidP="00DF4A40">
      <w:pPr>
        <w:spacing w:line="480" w:lineRule="auto"/>
        <w:jc w:val="center"/>
        <w:rPr>
          <w:rFonts w:ascii="Times New Roman" w:hAnsi="Times New Roman"/>
          <w:sz w:val="24"/>
          <w:szCs w:val="24"/>
          <w:lang w:val="en-US"/>
        </w:rPr>
      </w:pPr>
      <w:r w:rsidRPr="005D2361">
        <w:rPr>
          <w:rFonts w:ascii="Times New Roman" w:hAnsi="Times New Roman"/>
          <w:sz w:val="24"/>
          <w:szCs w:val="24"/>
        </w:rPr>
        <w:t>Name</w:t>
      </w:r>
    </w:p>
    <w:p w:rsidR="007A6136" w:rsidRPr="005D2361" w:rsidRDefault="007A6136" w:rsidP="00DF4A40">
      <w:pPr>
        <w:spacing w:after="0" w:line="480" w:lineRule="auto"/>
        <w:jc w:val="center"/>
        <w:rPr>
          <w:rFonts w:ascii="Times New Roman" w:hAnsi="Times New Roman"/>
          <w:sz w:val="24"/>
          <w:szCs w:val="24"/>
        </w:rPr>
      </w:pPr>
      <w:r w:rsidRPr="005D2361">
        <w:rPr>
          <w:rFonts w:ascii="Times New Roman" w:hAnsi="Times New Roman"/>
          <w:sz w:val="24"/>
          <w:szCs w:val="24"/>
        </w:rPr>
        <w:t>Institution</w:t>
      </w:r>
    </w:p>
    <w:p w:rsidR="00287A64" w:rsidRPr="005D2361" w:rsidRDefault="00287A64" w:rsidP="00DF4A40">
      <w:pPr>
        <w:spacing w:after="0" w:line="480" w:lineRule="auto"/>
        <w:jc w:val="center"/>
        <w:rPr>
          <w:rFonts w:ascii="Times New Roman" w:hAnsi="Times New Roman"/>
          <w:sz w:val="24"/>
          <w:szCs w:val="24"/>
        </w:rPr>
      </w:pPr>
      <w:r w:rsidRPr="005D2361">
        <w:rPr>
          <w:rFonts w:ascii="Times New Roman" w:hAnsi="Times New Roman"/>
          <w:sz w:val="24"/>
          <w:szCs w:val="24"/>
        </w:rPr>
        <w:t>Date</w:t>
      </w: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052209" w:rsidRDefault="00052209" w:rsidP="00052209">
      <w:pPr>
        <w:spacing w:after="0" w:line="480" w:lineRule="auto"/>
        <w:ind w:firstLine="720"/>
        <w:jc w:val="center"/>
        <w:rPr>
          <w:rFonts w:ascii="Times New Roman" w:eastAsia="Times New Roman" w:hAnsi="Times New Roman"/>
          <w:sz w:val="24"/>
          <w:szCs w:val="24"/>
        </w:rPr>
      </w:pPr>
      <w:r w:rsidRPr="0071722D">
        <w:rPr>
          <w:rFonts w:ascii="Times New Roman" w:eastAsia="Times New Roman" w:hAnsi="Times New Roman"/>
          <w:sz w:val="24"/>
          <w:szCs w:val="24"/>
        </w:rPr>
        <w:lastRenderedPageBreak/>
        <w:tab/>
      </w:r>
      <w:r>
        <w:rPr>
          <w:rFonts w:ascii="Times New Roman" w:eastAsia="Times New Roman" w:hAnsi="Times New Roman"/>
          <w:sz w:val="24"/>
          <w:szCs w:val="24"/>
        </w:rPr>
        <w:t>Contemporary Realities and Rights</w:t>
      </w:r>
    </w:p>
    <w:p w:rsidR="00052209" w:rsidRPr="0071722D" w:rsidRDefault="00052209" w:rsidP="00052209">
      <w:pPr>
        <w:spacing w:after="0" w:line="480" w:lineRule="auto"/>
        <w:ind w:firstLine="720"/>
        <w:jc w:val="both"/>
        <w:rPr>
          <w:rFonts w:ascii="Times New Roman" w:eastAsia="Times New Roman" w:hAnsi="Times New Roman"/>
          <w:sz w:val="24"/>
          <w:szCs w:val="24"/>
        </w:rPr>
      </w:pPr>
      <w:r w:rsidRPr="0071722D">
        <w:rPr>
          <w:rFonts w:ascii="Times New Roman" w:eastAsia="Times New Roman" w:hAnsi="Times New Roman"/>
          <w:sz w:val="24"/>
          <w:szCs w:val="24"/>
        </w:rPr>
        <w:t>The invasion of Australia by the Europeans caused</w:t>
      </w:r>
      <w:r w:rsidRPr="00703A0D">
        <w:rPr>
          <w:rFonts w:ascii="Times New Roman" w:eastAsia="Times New Roman" w:hAnsi="Times New Roman"/>
          <w:sz w:val="24"/>
          <w:szCs w:val="24"/>
        </w:rPr>
        <w:t xml:space="preserve"> </w:t>
      </w:r>
      <w:r w:rsidRPr="0071722D">
        <w:rPr>
          <w:rFonts w:ascii="Times New Roman" w:eastAsia="Times New Roman" w:hAnsi="Times New Roman"/>
          <w:sz w:val="24"/>
          <w:szCs w:val="24"/>
        </w:rPr>
        <w:t>cruel and devastating consequences</w:t>
      </w:r>
      <w:r w:rsidRPr="00703A0D">
        <w:rPr>
          <w:rFonts w:ascii="Times New Roman" w:eastAsia="Times New Roman" w:hAnsi="Times New Roman"/>
          <w:sz w:val="24"/>
          <w:szCs w:val="24"/>
        </w:rPr>
        <w:t xml:space="preserve"> </w:t>
      </w:r>
      <w:r w:rsidRPr="0071722D">
        <w:rPr>
          <w:rFonts w:ascii="Times New Roman" w:eastAsia="Times New Roman" w:hAnsi="Times New Roman"/>
          <w:sz w:val="24"/>
          <w:szCs w:val="24"/>
        </w:rPr>
        <w:t>for Aboriginal peoples</w:t>
      </w:r>
      <w:r w:rsidRPr="00703A0D">
        <w:rPr>
          <w:rFonts w:ascii="Times New Roman" w:eastAsia="Times New Roman" w:hAnsi="Times New Roman"/>
          <w:sz w:val="24"/>
          <w:szCs w:val="24"/>
        </w:rPr>
        <w:t xml:space="preserve">. </w:t>
      </w:r>
      <w:r w:rsidRPr="0071722D">
        <w:rPr>
          <w:rFonts w:ascii="Times New Roman" w:eastAsia="Times New Roman" w:hAnsi="Times New Roman"/>
          <w:sz w:val="24"/>
          <w:szCs w:val="24"/>
        </w:rPr>
        <w:t xml:space="preserve">For instance, they were </w:t>
      </w:r>
      <w:r w:rsidRPr="00703A0D">
        <w:rPr>
          <w:rFonts w:ascii="Times New Roman" w:eastAsia="Times New Roman" w:hAnsi="Times New Roman"/>
          <w:sz w:val="24"/>
          <w:szCs w:val="24"/>
        </w:rPr>
        <w:t>dis</w:t>
      </w:r>
      <w:r w:rsidRPr="0071722D">
        <w:rPr>
          <w:rFonts w:ascii="Times New Roman" w:eastAsia="Times New Roman" w:hAnsi="Times New Roman"/>
          <w:sz w:val="24"/>
          <w:szCs w:val="24"/>
        </w:rPr>
        <w:t>owned</w:t>
      </w:r>
      <w:r w:rsidRPr="00703A0D">
        <w:rPr>
          <w:rFonts w:ascii="Times New Roman" w:eastAsia="Times New Roman" w:hAnsi="Times New Roman"/>
          <w:sz w:val="24"/>
          <w:szCs w:val="24"/>
        </w:rPr>
        <w:t xml:space="preserve"> of the</w:t>
      </w:r>
      <w:r w:rsidRPr="0071722D">
        <w:rPr>
          <w:rFonts w:ascii="Times New Roman" w:eastAsia="Times New Roman" w:hAnsi="Times New Roman"/>
          <w:sz w:val="24"/>
          <w:szCs w:val="24"/>
        </w:rPr>
        <w:t>ir</w:t>
      </w:r>
      <w:r w:rsidRPr="00703A0D">
        <w:rPr>
          <w:rFonts w:ascii="Times New Roman" w:eastAsia="Times New Roman" w:hAnsi="Times New Roman"/>
          <w:sz w:val="24"/>
          <w:szCs w:val="24"/>
        </w:rPr>
        <w:t xml:space="preserve"> land, </w:t>
      </w:r>
      <w:r w:rsidRPr="0071722D">
        <w:rPr>
          <w:rFonts w:ascii="Times New Roman" w:eastAsia="Times New Roman" w:hAnsi="Times New Roman"/>
          <w:sz w:val="24"/>
          <w:szCs w:val="24"/>
        </w:rPr>
        <w:t>introduced to</w:t>
      </w:r>
      <w:r w:rsidRPr="00703A0D">
        <w:rPr>
          <w:rFonts w:ascii="Times New Roman" w:eastAsia="Times New Roman" w:hAnsi="Times New Roman"/>
          <w:sz w:val="24"/>
          <w:szCs w:val="24"/>
        </w:rPr>
        <w:t xml:space="preserve"> new </w:t>
      </w:r>
      <w:r w:rsidRPr="0071722D">
        <w:rPr>
          <w:rFonts w:ascii="Times New Roman" w:eastAsia="Times New Roman" w:hAnsi="Times New Roman"/>
          <w:sz w:val="24"/>
          <w:szCs w:val="24"/>
        </w:rPr>
        <w:t>illnesses</w:t>
      </w:r>
      <w:r w:rsidRPr="00703A0D">
        <w:rPr>
          <w:rFonts w:ascii="Times New Roman" w:eastAsia="Times New Roman" w:hAnsi="Times New Roman"/>
          <w:sz w:val="24"/>
          <w:szCs w:val="24"/>
        </w:rPr>
        <w:t xml:space="preserve"> and involve</w:t>
      </w:r>
      <w:r w:rsidRPr="0071722D">
        <w:rPr>
          <w:rFonts w:ascii="Times New Roman" w:eastAsia="Times New Roman" w:hAnsi="Times New Roman"/>
          <w:sz w:val="24"/>
          <w:szCs w:val="24"/>
        </w:rPr>
        <w:t>d</w:t>
      </w:r>
      <w:r w:rsidRPr="00703A0D">
        <w:rPr>
          <w:rFonts w:ascii="Times New Roman" w:eastAsia="Times New Roman" w:hAnsi="Times New Roman"/>
          <w:sz w:val="24"/>
          <w:szCs w:val="24"/>
        </w:rPr>
        <w:t xml:space="preserve"> in violent </w:t>
      </w:r>
      <w:r w:rsidRPr="0071722D">
        <w:rPr>
          <w:rFonts w:ascii="Times New Roman" w:eastAsia="Times New Roman" w:hAnsi="Times New Roman"/>
          <w:sz w:val="24"/>
          <w:szCs w:val="24"/>
        </w:rPr>
        <w:t>clashes.</w:t>
      </w:r>
      <w:r w:rsidRPr="00703A0D">
        <w:rPr>
          <w:rFonts w:ascii="Times New Roman" w:eastAsia="Times New Roman" w:hAnsi="Times New Roman"/>
          <w:sz w:val="24"/>
          <w:szCs w:val="24"/>
        </w:rPr>
        <w:t xml:space="preserve"> </w:t>
      </w:r>
      <w:r w:rsidRPr="0071722D">
        <w:rPr>
          <w:rFonts w:ascii="Times New Roman" w:eastAsia="Times New Roman" w:hAnsi="Times New Roman"/>
          <w:sz w:val="24"/>
          <w:szCs w:val="24"/>
        </w:rPr>
        <w:t xml:space="preserve">The dispossession of the land by the Europeans led to disruption of settlements among Indigenous Australian people resulting into housing issues and family disintegration crisis which persists up to date. </w:t>
      </w:r>
    </w:p>
    <w:p w:rsidR="00052209" w:rsidRPr="0071722D" w:rsidRDefault="00052209" w:rsidP="00052209">
      <w:pPr>
        <w:spacing w:after="0" w:line="480" w:lineRule="auto"/>
        <w:ind w:firstLine="720"/>
        <w:jc w:val="both"/>
        <w:rPr>
          <w:rFonts w:ascii="Times New Roman" w:eastAsia="Times New Roman" w:hAnsi="Times New Roman"/>
          <w:sz w:val="24"/>
          <w:szCs w:val="24"/>
        </w:rPr>
      </w:pPr>
      <w:r w:rsidRPr="0071722D">
        <w:rPr>
          <w:rFonts w:ascii="Times New Roman" w:eastAsia="Times New Roman" w:hAnsi="Times New Roman"/>
          <w:sz w:val="24"/>
          <w:szCs w:val="24"/>
        </w:rPr>
        <w:t>Notably, the housing patterns of indigenous Australian people were significantly determined by their connection to the land and community. After their land was grabbed, aboriginal people were forced to gather around cattle stations, mining settlements and fringe camps, in such of employment. This disruption caused a housing issue which has persisted up to date, being characterized by congestion and lack of amenities (Bailie and Wayte, 2006).</w:t>
      </w:r>
    </w:p>
    <w:p w:rsidR="00052209" w:rsidRPr="0071722D" w:rsidRDefault="00052209" w:rsidP="00052209">
      <w:pPr>
        <w:spacing w:after="0" w:line="480" w:lineRule="auto"/>
        <w:jc w:val="both"/>
        <w:rPr>
          <w:rFonts w:ascii="Times New Roman" w:eastAsia="Times New Roman" w:hAnsi="Times New Roman"/>
          <w:sz w:val="24"/>
          <w:szCs w:val="24"/>
        </w:rPr>
      </w:pPr>
      <w:r w:rsidRPr="0071722D">
        <w:rPr>
          <w:rFonts w:ascii="Times New Roman" w:eastAsia="Times New Roman" w:hAnsi="Times New Roman"/>
          <w:sz w:val="24"/>
          <w:szCs w:val="24"/>
        </w:rPr>
        <w:tab/>
        <w:t xml:space="preserve"> Overcrowding and </w:t>
      </w:r>
      <w:r w:rsidR="00675A33">
        <w:rPr>
          <w:rFonts w:ascii="Times New Roman" w:eastAsia="Times New Roman" w:hAnsi="Times New Roman"/>
          <w:sz w:val="24"/>
          <w:szCs w:val="24"/>
        </w:rPr>
        <w:t>low</w:t>
      </w:r>
      <w:r w:rsidRPr="0071722D">
        <w:rPr>
          <w:rFonts w:ascii="Times New Roman" w:eastAsia="Times New Roman" w:hAnsi="Times New Roman"/>
          <w:sz w:val="24"/>
          <w:szCs w:val="24"/>
        </w:rPr>
        <w:t xml:space="preserve"> living </w:t>
      </w:r>
      <w:r w:rsidR="00675A33">
        <w:rPr>
          <w:rFonts w:ascii="Times New Roman" w:eastAsia="Times New Roman" w:hAnsi="Times New Roman"/>
          <w:sz w:val="24"/>
          <w:szCs w:val="24"/>
        </w:rPr>
        <w:t>standards</w:t>
      </w:r>
      <w:r w:rsidRPr="0071722D">
        <w:rPr>
          <w:rFonts w:ascii="Times New Roman" w:eastAsia="Times New Roman" w:hAnsi="Times New Roman"/>
          <w:sz w:val="24"/>
          <w:szCs w:val="24"/>
        </w:rPr>
        <w:t xml:space="preserve"> are the major consequences of poor housing for the indigenous Australian people. For instance, a 2005 report by the Australian Bureau of Statistics (ABS) showed that, the population in community households was more, with an aggregate of 4.7 individuals unlike the 3.4 individuals for Indigenous home owners. Also, in 2002, ABS found that, 6% of Indigenous households were overcrowded. In inaccessible areas, approximately 20% of households were congested compared to about 4% in accessible areas (ABS). Unbelievably, the number of people per house has been found to be as high as thirty three. This kind of congestion has put a strain to the household and social amenities leading to poor standards of living. This has in turn </w:t>
      </w:r>
      <w:r w:rsidR="00675A33">
        <w:rPr>
          <w:rFonts w:ascii="Times New Roman" w:eastAsia="Times New Roman" w:hAnsi="Times New Roman"/>
          <w:sz w:val="24"/>
          <w:szCs w:val="24"/>
        </w:rPr>
        <w:t>contributed to</w:t>
      </w:r>
      <w:r w:rsidRPr="0071722D">
        <w:rPr>
          <w:rFonts w:ascii="Times New Roman" w:eastAsia="Times New Roman" w:hAnsi="Times New Roman"/>
          <w:sz w:val="24"/>
          <w:szCs w:val="24"/>
        </w:rPr>
        <w:t xml:space="preserve"> health issues. In addition, these houses are of inferior quality as compared to those occupied by non indigenous people, and they pose a health hazard to the families living in them (Bailie and Wayte, 2006).  Over the years, several </w:t>
      </w:r>
      <w:r w:rsidRPr="0071722D">
        <w:rPr>
          <w:rFonts w:ascii="Times New Roman" w:eastAsia="Times New Roman" w:hAnsi="Times New Roman"/>
          <w:sz w:val="24"/>
          <w:szCs w:val="24"/>
        </w:rPr>
        <w:lastRenderedPageBreak/>
        <w:t>programs and policies have been put in place in the course of seeking a solution to the housing issue.</w:t>
      </w:r>
    </w:p>
    <w:p w:rsidR="00052209" w:rsidRPr="0071722D" w:rsidRDefault="00052209" w:rsidP="00052209">
      <w:pPr>
        <w:spacing w:after="0" w:line="480" w:lineRule="auto"/>
        <w:jc w:val="both"/>
        <w:rPr>
          <w:rFonts w:ascii="Times New Roman" w:eastAsia="Times New Roman" w:hAnsi="Times New Roman"/>
          <w:sz w:val="24"/>
          <w:szCs w:val="24"/>
        </w:rPr>
      </w:pPr>
      <w:r w:rsidRPr="0071722D">
        <w:rPr>
          <w:rFonts w:ascii="Times New Roman" w:eastAsia="Times New Roman" w:hAnsi="Times New Roman"/>
          <w:sz w:val="24"/>
          <w:szCs w:val="24"/>
        </w:rPr>
        <w:tab/>
        <w:t xml:space="preserve">The initial program that was set in place was the 1950’s program dabbed ‘transitional housing’. The program was </w:t>
      </w:r>
      <w:r w:rsidR="00675A33" w:rsidRPr="0071722D">
        <w:rPr>
          <w:rFonts w:ascii="Times New Roman" w:eastAsia="Times New Roman" w:hAnsi="Times New Roman"/>
          <w:sz w:val="24"/>
          <w:szCs w:val="24"/>
        </w:rPr>
        <w:t>execute</w:t>
      </w:r>
      <w:r w:rsidR="00675A33">
        <w:rPr>
          <w:rFonts w:ascii="Times New Roman" w:eastAsia="Times New Roman" w:hAnsi="Times New Roman"/>
          <w:sz w:val="24"/>
          <w:szCs w:val="24"/>
        </w:rPr>
        <w:t>d</w:t>
      </w:r>
      <w:r w:rsidRPr="0071722D">
        <w:rPr>
          <w:rFonts w:ascii="Times New Roman" w:eastAsia="Times New Roman" w:hAnsi="Times New Roman"/>
          <w:sz w:val="24"/>
          <w:szCs w:val="24"/>
        </w:rPr>
        <w:t xml:space="preserve"> in three </w:t>
      </w:r>
      <w:r w:rsidR="00675A33">
        <w:rPr>
          <w:rFonts w:ascii="Times New Roman" w:eastAsia="Times New Roman" w:hAnsi="Times New Roman"/>
          <w:sz w:val="24"/>
          <w:szCs w:val="24"/>
        </w:rPr>
        <w:t>stages</w:t>
      </w:r>
      <w:r w:rsidRPr="0071722D">
        <w:rPr>
          <w:rFonts w:ascii="Times New Roman" w:eastAsia="Times New Roman" w:hAnsi="Times New Roman"/>
          <w:sz w:val="24"/>
          <w:szCs w:val="24"/>
        </w:rPr>
        <w:t xml:space="preserve">. First, indigenous Australian people were provided with simple dwellings without amenities. Second, they were provided with a similar dwelling but with basic amenities. Lastly, they were </w:t>
      </w:r>
      <w:r w:rsidR="00675A33">
        <w:rPr>
          <w:rFonts w:ascii="Times New Roman" w:eastAsia="Times New Roman" w:hAnsi="Times New Roman"/>
          <w:sz w:val="24"/>
          <w:szCs w:val="24"/>
        </w:rPr>
        <w:t>shifted</w:t>
      </w:r>
      <w:r w:rsidRPr="0071722D">
        <w:rPr>
          <w:rFonts w:ascii="Times New Roman" w:eastAsia="Times New Roman" w:hAnsi="Times New Roman"/>
          <w:sz w:val="24"/>
          <w:szCs w:val="24"/>
        </w:rPr>
        <w:t xml:space="preserve"> to a house with all </w:t>
      </w:r>
      <w:r w:rsidR="00675A33" w:rsidRPr="0071722D">
        <w:rPr>
          <w:rFonts w:ascii="Times New Roman" w:eastAsia="Times New Roman" w:hAnsi="Times New Roman"/>
          <w:sz w:val="24"/>
          <w:szCs w:val="24"/>
        </w:rPr>
        <w:t>facilities</w:t>
      </w:r>
      <w:r w:rsidRPr="0071722D">
        <w:rPr>
          <w:rFonts w:ascii="Times New Roman" w:eastAsia="Times New Roman" w:hAnsi="Times New Roman"/>
          <w:sz w:val="24"/>
          <w:szCs w:val="24"/>
        </w:rPr>
        <w:t xml:space="preserve">. For it to be moved from one phase to the other, a family of aboriginal people had to prove that it could live like a non indigenous family. As </w:t>
      </w:r>
      <w:r w:rsidRPr="0071722D">
        <w:rPr>
          <w:rFonts w:ascii="Times New Roman" w:hAnsi="Times New Roman"/>
          <w:sz w:val="24"/>
          <w:szCs w:val="24"/>
        </w:rPr>
        <w:t>Chesterman and Galligan</w:t>
      </w:r>
      <w:r w:rsidRPr="0071722D">
        <w:rPr>
          <w:rFonts w:ascii="Times New Roman" w:eastAsia="Times New Roman" w:hAnsi="Times New Roman"/>
          <w:sz w:val="24"/>
          <w:szCs w:val="24"/>
        </w:rPr>
        <w:t xml:space="preserve"> argue, the condition only proved that the Europeans were not actually trying to solve the housing issue, but were using the program to assimilate aboriginal people into their society (1997). Second, was the Commonwealth State Housing Agreements (CSHAs) policy, that promoted government funding to provide rent for aboriginal people. Next was the Aboriginal Housing Association which was not only involved in funding for rent, but catering for the overall welfare of the tenants. The Strategic Indigenous Housing and Infrastructure Program of 2010 was the most </w:t>
      </w:r>
      <w:r w:rsidR="00675A33" w:rsidRPr="0071722D">
        <w:rPr>
          <w:rFonts w:ascii="Times New Roman" w:eastAsia="Times New Roman" w:hAnsi="Times New Roman"/>
          <w:sz w:val="24"/>
          <w:szCs w:val="24"/>
        </w:rPr>
        <w:t>current</w:t>
      </w:r>
      <w:r w:rsidRPr="0071722D">
        <w:rPr>
          <w:rFonts w:ascii="Times New Roman" w:eastAsia="Times New Roman" w:hAnsi="Times New Roman"/>
          <w:sz w:val="24"/>
          <w:szCs w:val="24"/>
        </w:rPr>
        <w:t xml:space="preserve"> </w:t>
      </w:r>
      <w:r w:rsidR="00675A33" w:rsidRPr="0071722D">
        <w:rPr>
          <w:rFonts w:ascii="Times New Roman" w:eastAsia="Times New Roman" w:hAnsi="Times New Roman"/>
          <w:sz w:val="24"/>
          <w:szCs w:val="24"/>
        </w:rPr>
        <w:t>progress</w:t>
      </w:r>
      <w:r w:rsidRPr="0071722D">
        <w:rPr>
          <w:rFonts w:ascii="Times New Roman" w:eastAsia="Times New Roman" w:hAnsi="Times New Roman"/>
          <w:sz w:val="24"/>
          <w:szCs w:val="24"/>
        </w:rPr>
        <w:t>. It aimed at building and renovating houses in the indigenous communities. Ironically, although the indigenous Australian people have a right to appropriate and affordable housing, their current housing state is still characterized by overcrowding, house stocking and in need of repair (Chesterman and Galligan, 1997). Although many policies have been put in place to solve these issues, they seem to lack fragmentation and stability which needed to solve the housing problem.</w:t>
      </w:r>
    </w:p>
    <w:p w:rsidR="00052209" w:rsidRPr="00703A0D" w:rsidRDefault="00052209" w:rsidP="0010204A">
      <w:pPr>
        <w:spacing w:after="0" w:line="480" w:lineRule="auto"/>
        <w:jc w:val="both"/>
        <w:rPr>
          <w:rFonts w:ascii="Times New Roman" w:eastAsia="Times New Roman" w:hAnsi="Times New Roman"/>
          <w:sz w:val="24"/>
          <w:szCs w:val="24"/>
        </w:rPr>
      </w:pPr>
      <w:r w:rsidRPr="0071722D">
        <w:rPr>
          <w:rFonts w:ascii="Times New Roman" w:eastAsia="Times New Roman" w:hAnsi="Times New Roman"/>
          <w:sz w:val="24"/>
          <w:szCs w:val="24"/>
        </w:rPr>
        <w:tab/>
      </w:r>
    </w:p>
    <w:p w:rsidR="00052209" w:rsidRPr="0071722D" w:rsidRDefault="00052209" w:rsidP="00052209">
      <w:pPr>
        <w:spacing w:after="0" w:line="480" w:lineRule="auto"/>
        <w:jc w:val="both"/>
        <w:rPr>
          <w:rFonts w:ascii="Times New Roman" w:eastAsia="Times New Roman" w:hAnsi="Times New Roman"/>
          <w:sz w:val="24"/>
          <w:szCs w:val="24"/>
        </w:rPr>
      </w:pPr>
    </w:p>
    <w:p w:rsidR="00F519FE" w:rsidRDefault="00F519FE" w:rsidP="00F519FE">
      <w:pPr>
        <w:spacing w:after="0" w:line="480" w:lineRule="auto"/>
        <w:rPr>
          <w:rFonts w:ascii="Times New Roman" w:eastAsia="Times New Roman" w:hAnsi="Times New Roman"/>
          <w:sz w:val="24"/>
          <w:szCs w:val="24"/>
        </w:rPr>
      </w:pPr>
    </w:p>
    <w:p w:rsidR="00F519FE" w:rsidRDefault="00F519FE" w:rsidP="00F519FE">
      <w:pPr>
        <w:spacing w:after="0" w:line="480" w:lineRule="auto"/>
        <w:rPr>
          <w:rFonts w:ascii="Times New Roman" w:eastAsia="Times New Roman" w:hAnsi="Times New Roman"/>
          <w:sz w:val="24"/>
          <w:szCs w:val="24"/>
        </w:rPr>
      </w:pPr>
    </w:p>
    <w:p w:rsidR="00052209" w:rsidRPr="0071722D" w:rsidRDefault="00052209" w:rsidP="00F519FE">
      <w:pPr>
        <w:spacing w:after="0" w:line="480" w:lineRule="auto"/>
        <w:jc w:val="center"/>
        <w:rPr>
          <w:rFonts w:ascii="Times New Roman" w:eastAsia="Times New Roman" w:hAnsi="Times New Roman"/>
          <w:sz w:val="24"/>
          <w:szCs w:val="24"/>
        </w:rPr>
      </w:pPr>
      <w:r w:rsidRPr="0071722D">
        <w:rPr>
          <w:rFonts w:ascii="Times New Roman" w:eastAsia="Times New Roman" w:hAnsi="Times New Roman"/>
          <w:sz w:val="24"/>
          <w:szCs w:val="24"/>
        </w:rPr>
        <w:lastRenderedPageBreak/>
        <w:t>References</w:t>
      </w:r>
    </w:p>
    <w:p w:rsidR="00052209" w:rsidRPr="0071722D" w:rsidRDefault="00052209" w:rsidP="00052209">
      <w:pPr>
        <w:spacing w:after="0" w:line="480" w:lineRule="auto"/>
        <w:ind w:left="720" w:hanging="720"/>
        <w:jc w:val="both"/>
        <w:rPr>
          <w:rFonts w:ascii="Times New Roman" w:hAnsi="Times New Roman"/>
          <w:sz w:val="24"/>
          <w:szCs w:val="24"/>
        </w:rPr>
      </w:pPr>
      <w:r w:rsidRPr="0071722D">
        <w:rPr>
          <w:rFonts w:ascii="Times New Roman" w:hAnsi="Times New Roman"/>
          <w:sz w:val="24"/>
          <w:szCs w:val="24"/>
        </w:rPr>
        <w:t xml:space="preserve">Bailie, R. S., &amp; Wayte, K. J. (2006). Housing and health in Indigenous communities: Key issues for housing and health improvement in remote Aboriginal and Torres Strait Islander communities. </w:t>
      </w:r>
      <w:r w:rsidRPr="0071722D">
        <w:rPr>
          <w:rFonts w:ascii="Times New Roman" w:hAnsi="Times New Roman"/>
          <w:i/>
          <w:iCs/>
          <w:sz w:val="24"/>
          <w:szCs w:val="24"/>
        </w:rPr>
        <w:t>Australian Journal of Rural Health</w:t>
      </w:r>
      <w:r w:rsidRPr="0071722D">
        <w:rPr>
          <w:rFonts w:ascii="Times New Roman" w:hAnsi="Times New Roman"/>
          <w:sz w:val="24"/>
          <w:szCs w:val="24"/>
        </w:rPr>
        <w:t xml:space="preserve">, </w:t>
      </w:r>
      <w:r w:rsidRPr="0071722D">
        <w:rPr>
          <w:rFonts w:ascii="Times New Roman" w:hAnsi="Times New Roman"/>
          <w:i/>
          <w:iCs/>
          <w:sz w:val="24"/>
          <w:szCs w:val="24"/>
        </w:rPr>
        <w:t>14</w:t>
      </w:r>
      <w:r w:rsidRPr="0071722D">
        <w:rPr>
          <w:rFonts w:ascii="Times New Roman" w:hAnsi="Times New Roman"/>
          <w:sz w:val="24"/>
          <w:szCs w:val="24"/>
        </w:rPr>
        <w:t>(5), 178-183.</w:t>
      </w:r>
    </w:p>
    <w:p w:rsidR="00052209" w:rsidRPr="0071722D" w:rsidRDefault="00052209" w:rsidP="00052209">
      <w:pPr>
        <w:spacing w:after="0" w:line="480" w:lineRule="auto"/>
        <w:ind w:left="720" w:hanging="720"/>
        <w:jc w:val="both"/>
        <w:rPr>
          <w:rFonts w:ascii="Times New Roman" w:hAnsi="Times New Roman"/>
          <w:sz w:val="24"/>
          <w:szCs w:val="24"/>
        </w:rPr>
      </w:pPr>
      <w:r w:rsidRPr="0071722D">
        <w:rPr>
          <w:rFonts w:ascii="Times New Roman" w:hAnsi="Times New Roman"/>
          <w:sz w:val="24"/>
          <w:szCs w:val="24"/>
        </w:rPr>
        <w:t xml:space="preserve">Chesterman, J., &amp; Galligan, B. (1997). </w:t>
      </w:r>
      <w:r w:rsidRPr="0071722D">
        <w:rPr>
          <w:rFonts w:ascii="Times New Roman" w:hAnsi="Times New Roman"/>
          <w:i/>
          <w:iCs/>
          <w:sz w:val="24"/>
          <w:szCs w:val="24"/>
        </w:rPr>
        <w:t>Citizens without rights: Aborigines and Australian citizenship</w:t>
      </w:r>
      <w:r w:rsidRPr="0071722D">
        <w:rPr>
          <w:rFonts w:ascii="Times New Roman" w:hAnsi="Times New Roman"/>
          <w:sz w:val="24"/>
          <w:szCs w:val="24"/>
        </w:rPr>
        <w:t xml:space="preserve"> (pp. 70-73). Melbourne: Cambridge University Press.</w:t>
      </w:r>
    </w:p>
    <w:p w:rsidR="00052209" w:rsidRPr="006768EC" w:rsidRDefault="00052209" w:rsidP="00052209">
      <w:pPr>
        <w:spacing w:after="0" w:line="48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Black Inc.</w:t>
      </w:r>
      <w:r w:rsidRPr="006768EC">
        <w:rPr>
          <w:rFonts w:ascii="Times New Roman" w:eastAsia="Times New Roman" w:hAnsi="Times New Roman"/>
          <w:sz w:val="24"/>
          <w:szCs w:val="24"/>
        </w:rPr>
        <w:t xml:space="preserve"> Australia, Y. B. (2008). Australian Bureau of Statistics. </w:t>
      </w:r>
      <w:r w:rsidRPr="006768EC">
        <w:rPr>
          <w:rFonts w:ascii="Times New Roman" w:eastAsia="Times New Roman" w:hAnsi="Times New Roman"/>
          <w:i/>
          <w:iCs/>
          <w:sz w:val="24"/>
          <w:szCs w:val="24"/>
        </w:rPr>
        <w:t>Canberra, Australia</w:t>
      </w:r>
      <w:r w:rsidRPr="006768EC">
        <w:rPr>
          <w:rFonts w:ascii="Times New Roman" w:eastAsia="Times New Roman" w:hAnsi="Times New Roman"/>
          <w:sz w:val="24"/>
          <w:szCs w:val="24"/>
        </w:rPr>
        <w:t>.</w:t>
      </w:r>
    </w:p>
    <w:p w:rsidR="00052209" w:rsidRPr="006252E6" w:rsidRDefault="00052209" w:rsidP="00052209">
      <w:pPr>
        <w:spacing w:after="0" w:line="480" w:lineRule="auto"/>
        <w:ind w:left="720" w:hanging="720"/>
        <w:jc w:val="both"/>
        <w:rPr>
          <w:rFonts w:ascii="Times New Roman" w:eastAsiaTheme="minorHAnsi" w:hAnsi="Times New Roman"/>
          <w:sz w:val="24"/>
          <w:szCs w:val="24"/>
        </w:rPr>
      </w:pPr>
      <w:r w:rsidRPr="00D05888">
        <w:rPr>
          <w:rFonts w:ascii="Times New Roman" w:eastAsia="Times New Roman" w:hAnsi="Times New Roman"/>
          <w:sz w:val="24"/>
          <w:szCs w:val="24"/>
        </w:rPr>
        <w:t xml:space="preserve">Wilkie, M. (1997). </w:t>
      </w:r>
      <w:r w:rsidRPr="00D05888">
        <w:rPr>
          <w:rFonts w:ascii="Times New Roman" w:eastAsia="Times New Roman" w:hAnsi="Times New Roman"/>
          <w:i/>
          <w:iCs/>
          <w:sz w:val="24"/>
          <w:szCs w:val="24"/>
        </w:rPr>
        <w:t>Bringing them home: Report of the national inquiry into the separation of Aboriginal and Torres Strait Islander children from their families</w:t>
      </w:r>
      <w:r w:rsidRPr="00D05888">
        <w:rPr>
          <w:rFonts w:ascii="Times New Roman" w:eastAsia="Times New Roman" w:hAnsi="Times New Roman"/>
          <w:sz w:val="24"/>
          <w:szCs w:val="24"/>
        </w:rPr>
        <w:t>. Human Rights and Equal Opportunity Commission.</w:t>
      </w:r>
    </w:p>
    <w:p w:rsidR="003B0D9E" w:rsidRPr="00C76074" w:rsidRDefault="003B0D9E" w:rsidP="003B0D9E">
      <w:pPr>
        <w:spacing w:after="0" w:line="480" w:lineRule="auto"/>
        <w:ind w:hanging="720"/>
        <w:jc w:val="both"/>
        <w:rPr>
          <w:rFonts w:ascii="Times New Roman" w:hAnsi="Times New Roman"/>
          <w:sz w:val="24"/>
          <w:szCs w:val="24"/>
        </w:rPr>
      </w:pPr>
    </w:p>
    <w:p w:rsidR="00322D73" w:rsidRPr="005D2361" w:rsidRDefault="00322D73" w:rsidP="003B0D9E">
      <w:pPr>
        <w:spacing w:after="0" w:line="480" w:lineRule="auto"/>
        <w:jc w:val="center"/>
        <w:rPr>
          <w:rFonts w:ascii="Times New Roman" w:hAnsi="Times New Roman"/>
          <w:sz w:val="24"/>
          <w:szCs w:val="24"/>
        </w:rPr>
      </w:pPr>
    </w:p>
    <w:sectPr w:rsidR="00322D73" w:rsidRPr="005D2361" w:rsidSect="008C35A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3DC" w:rsidRDefault="00BA03DC" w:rsidP="003D3C97">
      <w:pPr>
        <w:spacing w:after="0" w:line="240" w:lineRule="auto"/>
      </w:pPr>
      <w:r>
        <w:separator/>
      </w:r>
    </w:p>
  </w:endnote>
  <w:endnote w:type="continuationSeparator" w:id="1">
    <w:p w:rsidR="00BA03DC" w:rsidRDefault="00BA03DC" w:rsidP="003D3C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3DC" w:rsidRDefault="00BA03DC" w:rsidP="003D3C97">
      <w:pPr>
        <w:spacing w:after="0" w:line="240" w:lineRule="auto"/>
      </w:pPr>
      <w:r>
        <w:separator/>
      </w:r>
    </w:p>
  </w:footnote>
  <w:footnote w:type="continuationSeparator" w:id="1">
    <w:p w:rsidR="00BA03DC" w:rsidRDefault="00BA03DC" w:rsidP="003D3C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A6" w:rsidRPr="008C35A6" w:rsidRDefault="00052209" w:rsidP="008C35A6">
    <w:pPr>
      <w:pStyle w:val="Header"/>
      <w:rPr>
        <w:rFonts w:ascii="Times New Roman" w:hAnsi="Times New Roman"/>
        <w:sz w:val="24"/>
      </w:rPr>
    </w:pPr>
    <w:r>
      <w:rPr>
        <w:rFonts w:ascii="Times New Roman" w:hAnsi="Times New Roman"/>
        <w:sz w:val="24"/>
      </w:rPr>
      <w:t>CONTEMPORARY REALITIES AND RIGHTS</w:t>
    </w:r>
    <w:r w:rsidR="002169D7" w:rsidRPr="008C35A6">
      <w:rPr>
        <w:rFonts w:ascii="Times New Roman" w:hAnsi="Times New Roman"/>
        <w:sz w:val="24"/>
      </w:rPr>
      <w:tab/>
    </w:r>
    <w:r w:rsidR="002169D7" w:rsidRPr="008C35A6">
      <w:rPr>
        <w:rFonts w:ascii="Times New Roman" w:hAnsi="Times New Roman"/>
        <w:sz w:val="24"/>
      </w:rPr>
      <w:tab/>
    </w:r>
    <w:r w:rsidR="000F7AC5" w:rsidRPr="008C35A6">
      <w:rPr>
        <w:rFonts w:ascii="Times New Roman" w:hAnsi="Times New Roman"/>
        <w:sz w:val="24"/>
      </w:rPr>
      <w:fldChar w:fldCharType="begin"/>
    </w:r>
    <w:r w:rsidR="002169D7" w:rsidRPr="008C35A6">
      <w:rPr>
        <w:rFonts w:ascii="Times New Roman" w:hAnsi="Times New Roman"/>
        <w:sz w:val="24"/>
      </w:rPr>
      <w:instrText xml:space="preserve"> PAGE   \* MERGEFORMAT </w:instrText>
    </w:r>
    <w:r w:rsidR="000F7AC5" w:rsidRPr="008C35A6">
      <w:rPr>
        <w:rFonts w:ascii="Times New Roman" w:hAnsi="Times New Roman"/>
        <w:sz w:val="24"/>
      </w:rPr>
      <w:fldChar w:fldCharType="separate"/>
    </w:r>
    <w:r w:rsidR="00F519FE">
      <w:rPr>
        <w:rFonts w:ascii="Times New Roman" w:hAnsi="Times New Roman"/>
        <w:noProof/>
        <w:sz w:val="24"/>
      </w:rPr>
      <w:t>3</w:t>
    </w:r>
    <w:r w:rsidR="000F7AC5" w:rsidRPr="008C35A6">
      <w:rPr>
        <w:rFonts w:ascii="Times New Roman" w:hAnsi="Times New Roman"/>
        <w:noProof/>
        <w:sz w:val="24"/>
      </w:rPr>
      <w:fldChar w:fldCharType="end"/>
    </w:r>
  </w:p>
  <w:p w:rsidR="008C35A6" w:rsidRDefault="00BA03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A6" w:rsidRPr="008C35A6" w:rsidRDefault="00052209">
    <w:pPr>
      <w:pStyle w:val="Header"/>
      <w:rPr>
        <w:rFonts w:ascii="Times New Roman" w:hAnsi="Times New Roman"/>
        <w:sz w:val="24"/>
      </w:rPr>
    </w:pPr>
    <w:r>
      <w:rPr>
        <w:rFonts w:ascii="Times New Roman" w:hAnsi="Times New Roman"/>
        <w:sz w:val="24"/>
      </w:rPr>
      <w:t>CONTEMPORARY REALITIES AND RIGHTS</w:t>
    </w:r>
    <w:r w:rsidR="002169D7" w:rsidRPr="008C35A6">
      <w:rPr>
        <w:rFonts w:ascii="Times New Roman" w:hAnsi="Times New Roman"/>
        <w:sz w:val="24"/>
      </w:rPr>
      <w:tab/>
    </w:r>
    <w:r w:rsidR="002169D7" w:rsidRPr="008C35A6">
      <w:rPr>
        <w:rFonts w:ascii="Times New Roman" w:hAnsi="Times New Roman"/>
        <w:sz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907FF"/>
    <w:multiLevelType w:val="hybridMultilevel"/>
    <w:tmpl w:val="EAE84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605025"/>
    <w:multiLevelType w:val="hybridMultilevel"/>
    <w:tmpl w:val="E0E65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0B34DE"/>
    <w:multiLevelType w:val="hybridMultilevel"/>
    <w:tmpl w:val="FD58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1D69A0"/>
    <w:multiLevelType w:val="hybridMultilevel"/>
    <w:tmpl w:val="939E87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rsids>
    <w:rsidRoot w:val="002169D7"/>
    <w:rsid w:val="00000AF8"/>
    <w:rsid w:val="00052209"/>
    <w:rsid w:val="000F7AC5"/>
    <w:rsid w:val="0010204A"/>
    <w:rsid w:val="001C563C"/>
    <w:rsid w:val="001E4EAC"/>
    <w:rsid w:val="002169D7"/>
    <w:rsid w:val="00242037"/>
    <w:rsid w:val="00287A64"/>
    <w:rsid w:val="002B2EB8"/>
    <w:rsid w:val="00322D73"/>
    <w:rsid w:val="00365156"/>
    <w:rsid w:val="003B0D9E"/>
    <w:rsid w:val="003D3C97"/>
    <w:rsid w:val="00422C60"/>
    <w:rsid w:val="00443C72"/>
    <w:rsid w:val="00486D01"/>
    <w:rsid w:val="005C0A6B"/>
    <w:rsid w:val="005C5D94"/>
    <w:rsid w:val="005D2361"/>
    <w:rsid w:val="00675A33"/>
    <w:rsid w:val="0077501B"/>
    <w:rsid w:val="007A6136"/>
    <w:rsid w:val="00853F17"/>
    <w:rsid w:val="00856DAA"/>
    <w:rsid w:val="008C010A"/>
    <w:rsid w:val="008E213B"/>
    <w:rsid w:val="00A17467"/>
    <w:rsid w:val="00A51F20"/>
    <w:rsid w:val="00B16081"/>
    <w:rsid w:val="00B3586B"/>
    <w:rsid w:val="00B422E0"/>
    <w:rsid w:val="00B62DA7"/>
    <w:rsid w:val="00BA03DC"/>
    <w:rsid w:val="00BB5A69"/>
    <w:rsid w:val="00CC1FD4"/>
    <w:rsid w:val="00DF4A40"/>
    <w:rsid w:val="00E04211"/>
    <w:rsid w:val="00E426B3"/>
    <w:rsid w:val="00EB0A84"/>
    <w:rsid w:val="00EC6F91"/>
    <w:rsid w:val="00F22011"/>
    <w:rsid w:val="00F225A9"/>
    <w:rsid w:val="00F519FE"/>
    <w:rsid w:val="00F7219B"/>
    <w:rsid w:val="00FB5D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9D7"/>
    <w:pPr>
      <w:spacing w:line="252" w:lineRule="auto"/>
    </w:pPr>
    <w:rPr>
      <w:rFonts w:ascii="Cambria" w:eastAsia="Calibri" w:hAnsi="Cambria" w:cs="Times New Roman"/>
      <w:lang w:val="en-GB"/>
    </w:rPr>
  </w:style>
  <w:style w:type="paragraph" w:styleId="Heading3">
    <w:name w:val="heading 3"/>
    <w:basedOn w:val="Normal"/>
    <w:next w:val="Normal"/>
    <w:link w:val="Heading3Char"/>
    <w:uiPriority w:val="9"/>
    <w:semiHidden/>
    <w:unhideWhenUsed/>
    <w:qFormat/>
    <w:rsid w:val="001C56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9D7"/>
    <w:pPr>
      <w:tabs>
        <w:tab w:val="center" w:pos="4680"/>
        <w:tab w:val="right" w:pos="9360"/>
      </w:tabs>
    </w:pPr>
  </w:style>
  <w:style w:type="character" w:customStyle="1" w:styleId="HeaderChar">
    <w:name w:val="Header Char"/>
    <w:basedOn w:val="DefaultParagraphFont"/>
    <w:link w:val="Header"/>
    <w:uiPriority w:val="99"/>
    <w:rsid w:val="002169D7"/>
    <w:rPr>
      <w:rFonts w:ascii="Cambria" w:eastAsia="Calibri" w:hAnsi="Cambria" w:cs="Times New Roman"/>
      <w:lang w:val="en-GB"/>
    </w:rPr>
  </w:style>
  <w:style w:type="character" w:customStyle="1" w:styleId="Heading3Char">
    <w:name w:val="Heading 3 Char"/>
    <w:basedOn w:val="DefaultParagraphFont"/>
    <w:link w:val="Heading3"/>
    <w:uiPriority w:val="9"/>
    <w:semiHidden/>
    <w:rsid w:val="001C563C"/>
    <w:rPr>
      <w:rFonts w:asciiTheme="majorHAnsi" w:eastAsiaTheme="majorEastAsia" w:hAnsiTheme="majorHAnsi" w:cstheme="majorBidi"/>
      <w:b/>
      <w:bCs/>
      <w:color w:val="4F81BD" w:themeColor="accent1"/>
      <w:lang w:val="en-GB"/>
    </w:rPr>
  </w:style>
  <w:style w:type="character" w:styleId="Hyperlink">
    <w:name w:val="Hyperlink"/>
    <w:basedOn w:val="DefaultParagraphFont"/>
    <w:uiPriority w:val="99"/>
    <w:unhideWhenUsed/>
    <w:rsid w:val="008C010A"/>
    <w:rPr>
      <w:color w:val="0000FF" w:themeColor="hyperlink"/>
      <w:u w:val="single"/>
    </w:rPr>
  </w:style>
  <w:style w:type="paragraph" w:styleId="Footer">
    <w:name w:val="footer"/>
    <w:basedOn w:val="Normal"/>
    <w:link w:val="FooterChar"/>
    <w:uiPriority w:val="99"/>
    <w:semiHidden/>
    <w:unhideWhenUsed/>
    <w:rsid w:val="005D23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2361"/>
    <w:rPr>
      <w:rFonts w:ascii="Cambria" w:eastAsia="Calibri" w:hAnsi="Cambria" w:cs="Times New Roman"/>
      <w:lang w:val="en-GB"/>
    </w:rPr>
  </w:style>
  <w:style w:type="table" w:styleId="TableGrid">
    <w:name w:val="Table Grid"/>
    <w:basedOn w:val="TableNormal"/>
    <w:uiPriority w:val="59"/>
    <w:rsid w:val="005D23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D2361"/>
    <w:pPr>
      <w:spacing w:line="276" w:lineRule="auto"/>
      <w:ind w:left="720"/>
      <w:contextualSpacing/>
    </w:pPr>
    <w:rPr>
      <w:rFonts w:asciiTheme="minorHAnsi" w:eastAsiaTheme="minorHAnsi" w:hAnsiTheme="minorHAnsi" w:cstheme="minorBidi"/>
      <w:lang w:val="en-US"/>
    </w:rPr>
  </w:style>
  <w:style w:type="paragraph" w:styleId="NormalWeb">
    <w:name w:val="Normal (Web)"/>
    <w:basedOn w:val="Normal"/>
    <w:uiPriority w:val="99"/>
    <w:unhideWhenUsed/>
    <w:rsid w:val="003B0D9E"/>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br">
    <w:name w:val="nobr"/>
    <w:basedOn w:val="DefaultParagraphFont"/>
    <w:rsid w:val="003B0D9E"/>
  </w:style>
</w:styles>
</file>

<file path=word/webSettings.xml><?xml version="1.0" encoding="utf-8"?>
<w:webSettings xmlns:r="http://schemas.openxmlformats.org/officeDocument/2006/relationships" xmlns:w="http://schemas.openxmlformats.org/wordprocessingml/2006/main">
  <w:divs>
    <w:div w:id="511142092">
      <w:bodyDiv w:val="1"/>
      <w:marLeft w:val="0"/>
      <w:marRight w:val="0"/>
      <w:marTop w:val="0"/>
      <w:marBottom w:val="0"/>
      <w:divBdr>
        <w:top w:val="none" w:sz="0" w:space="0" w:color="auto"/>
        <w:left w:val="none" w:sz="0" w:space="0" w:color="auto"/>
        <w:bottom w:val="none" w:sz="0" w:space="0" w:color="auto"/>
        <w:right w:val="none" w:sz="0" w:space="0" w:color="auto"/>
      </w:divBdr>
    </w:div>
    <w:div w:id="745225242">
      <w:bodyDiv w:val="1"/>
      <w:marLeft w:val="0"/>
      <w:marRight w:val="0"/>
      <w:marTop w:val="0"/>
      <w:marBottom w:val="0"/>
      <w:divBdr>
        <w:top w:val="none" w:sz="0" w:space="0" w:color="auto"/>
        <w:left w:val="none" w:sz="0" w:space="0" w:color="auto"/>
        <w:bottom w:val="none" w:sz="0" w:space="0" w:color="auto"/>
        <w:right w:val="none" w:sz="0" w:space="0" w:color="auto"/>
      </w:divBdr>
    </w:div>
    <w:div w:id="184767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2017-01-21T20:38:00Z</dcterms:created>
  <dcterms:modified xsi:type="dcterms:W3CDTF">2017-01-21T20:51:00Z</dcterms:modified>
</cp:coreProperties>
</file>