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8D7" w:rsidRDefault="008448D7" w:rsidP="00AA734C">
      <w:pPr>
        <w:spacing w:line="480" w:lineRule="auto"/>
        <w:rPr>
          <w:rFonts w:ascii="Times New Roman" w:hAnsi="Times New Roman" w:cs="Times New Roman"/>
          <w:sz w:val="24"/>
          <w:szCs w:val="24"/>
        </w:rPr>
      </w:pPr>
    </w:p>
    <w:p w:rsidR="007F19BA" w:rsidRDefault="007F19BA" w:rsidP="00AA734C">
      <w:pPr>
        <w:spacing w:line="480" w:lineRule="auto"/>
        <w:rPr>
          <w:rFonts w:ascii="Times New Roman" w:hAnsi="Times New Roman" w:cs="Times New Roman"/>
          <w:sz w:val="24"/>
          <w:szCs w:val="24"/>
        </w:rPr>
      </w:pPr>
    </w:p>
    <w:p w:rsidR="007F19BA" w:rsidRDefault="007F19BA" w:rsidP="00AA734C">
      <w:pPr>
        <w:spacing w:line="480" w:lineRule="auto"/>
        <w:rPr>
          <w:rFonts w:ascii="Times New Roman" w:hAnsi="Times New Roman" w:cs="Times New Roman"/>
          <w:sz w:val="24"/>
          <w:szCs w:val="24"/>
        </w:rPr>
      </w:pPr>
    </w:p>
    <w:p w:rsidR="007F19BA" w:rsidRDefault="007F19BA" w:rsidP="00AA734C">
      <w:pPr>
        <w:spacing w:line="480" w:lineRule="auto"/>
        <w:rPr>
          <w:rFonts w:ascii="Times New Roman" w:hAnsi="Times New Roman" w:cs="Times New Roman"/>
          <w:sz w:val="24"/>
          <w:szCs w:val="24"/>
        </w:rPr>
      </w:pPr>
    </w:p>
    <w:p w:rsidR="007F19BA" w:rsidRDefault="007F19BA" w:rsidP="00AA734C">
      <w:pPr>
        <w:spacing w:line="480" w:lineRule="auto"/>
        <w:rPr>
          <w:rFonts w:ascii="Times New Roman" w:hAnsi="Times New Roman" w:cs="Times New Roman"/>
          <w:sz w:val="24"/>
          <w:szCs w:val="24"/>
        </w:rPr>
      </w:pPr>
    </w:p>
    <w:p w:rsidR="007F19BA" w:rsidRDefault="007F19BA" w:rsidP="007F19BA">
      <w:pPr>
        <w:spacing w:line="480" w:lineRule="auto"/>
        <w:jc w:val="center"/>
        <w:rPr>
          <w:rFonts w:ascii="Times New Roman" w:hAnsi="Times New Roman" w:cs="Times New Roman"/>
          <w:sz w:val="24"/>
          <w:szCs w:val="24"/>
        </w:rPr>
      </w:pPr>
      <w:r w:rsidRPr="007F19BA">
        <w:rPr>
          <w:rFonts w:ascii="Times New Roman" w:hAnsi="Times New Roman" w:cs="Times New Roman"/>
          <w:sz w:val="24"/>
          <w:szCs w:val="24"/>
        </w:rPr>
        <w:t>Culturally Competent Care for African Americans</w:t>
      </w:r>
    </w:p>
    <w:p w:rsidR="007F19BA" w:rsidRDefault="007F19BA" w:rsidP="007F19B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F19BA" w:rsidRDefault="007F19BA" w:rsidP="007F19B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F19BA" w:rsidRDefault="007F19BA" w:rsidP="007F19BA">
      <w:pPr>
        <w:spacing w:line="480" w:lineRule="auto"/>
        <w:jc w:val="center"/>
        <w:rPr>
          <w:rFonts w:ascii="Times New Roman" w:hAnsi="Times New Roman" w:cs="Times New Roman"/>
          <w:sz w:val="24"/>
          <w:szCs w:val="24"/>
        </w:rPr>
      </w:pPr>
    </w:p>
    <w:p w:rsidR="007F19BA" w:rsidRDefault="007F19BA" w:rsidP="007F19BA">
      <w:pPr>
        <w:spacing w:line="480" w:lineRule="auto"/>
        <w:jc w:val="center"/>
        <w:rPr>
          <w:rFonts w:ascii="Times New Roman" w:hAnsi="Times New Roman" w:cs="Times New Roman"/>
          <w:sz w:val="24"/>
          <w:szCs w:val="24"/>
        </w:rPr>
      </w:pPr>
    </w:p>
    <w:p w:rsidR="007F19BA" w:rsidRDefault="007F19BA" w:rsidP="007F19BA">
      <w:pPr>
        <w:spacing w:line="480" w:lineRule="auto"/>
        <w:jc w:val="center"/>
        <w:rPr>
          <w:rFonts w:ascii="Times New Roman" w:hAnsi="Times New Roman" w:cs="Times New Roman"/>
          <w:sz w:val="24"/>
          <w:szCs w:val="24"/>
        </w:rPr>
      </w:pPr>
    </w:p>
    <w:p w:rsidR="007F19BA" w:rsidRDefault="007F19BA" w:rsidP="007F19BA">
      <w:pPr>
        <w:spacing w:line="480" w:lineRule="auto"/>
        <w:jc w:val="center"/>
        <w:rPr>
          <w:rFonts w:ascii="Times New Roman" w:hAnsi="Times New Roman" w:cs="Times New Roman"/>
          <w:sz w:val="24"/>
          <w:szCs w:val="24"/>
        </w:rPr>
      </w:pPr>
    </w:p>
    <w:p w:rsidR="007F19BA" w:rsidRDefault="007F19BA" w:rsidP="007F19BA">
      <w:pPr>
        <w:spacing w:line="480" w:lineRule="auto"/>
        <w:jc w:val="center"/>
        <w:rPr>
          <w:rFonts w:ascii="Times New Roman" w:hAnsi="Times New Roman" w:cs="Times New Roman"/>
          <w:sz w:val="24"/>
          <w:szCs w:val="24"/>
        </w:rPr>
      </w:pPr>
    </w:p>
    <w:p w:rsidR="007F19BA" w:rsidRDefault="007F19BA" w:rsidP="007F19BA">
      <w:pPr>
        <w:spacing w:line="480" w:lineRule="auto"/>
        <w:jc w:val="center"/>
        <w:rPr>
          <w:rFonts w:ascii="Times New Roman" w:hAnsi="Times New Roman" w:cs="Times New Roman"/>
          <w:sz w:val="24"/>
          <w:szCs w:val="24"/>
        </w:rPr>
      </w:pPr>
    </w:p>
    <w:p w:rsidR="007F19BA" w:rsidRDefault="007F19BA" w:rsidP="007F19BA">
      <w:pPr>
        <w:spacing w:line="480" w:lineRule="auto"/>
        <w:jc w:val="center"/>
        <w:rPr>
          <w:rFonts w:ascii="Times New Roman" w:hAnsi="Times New Roman" w:cs="Times New Roman"/>
          <w:sz w:val="24"/>
          <w:szCs w:val="24"/>
        </w:rPr>
      </w:pPr>
    </w:p>
    <w:p w:rsidR="007F19BA" w:rsidRDefault="007F19BA" w:rsidP="007F19BA">
      <w:pPr>
        <w:spacing w:line="480" w:lineRule="auto"/>
        <w:jc w:val="center"/>
        <w:rPr>
          <w:rFonts w:ascii="Times New Roman" w:hAnsi="Times New Roman" w:cs="Times New Roman"/>
          <w:sz w:val="24"/>
          <w:szCs w:val="24"/>
        </w:rPr>
      </w:pPr>
    </w:p>
    <w:p w:rsidR="007F19BA" w:rsidRDefault="007F19BA" w:rsidP="007F19BA">
      <w:pPr>
        <w:spacing w:line="480" w:lineRule="auto"/>
        <w:jc w:val="center"/>
        <w:rPr>
          <w:rFonts w:ascii="Times New Roman" w:hAnsi="Times New Roman" w:cs="Times New Roman"/>
          <w:sz w:val="24"/>
          <w:szCs w:val="24"/>
        </w:rPr>
      </w:pPr>
    </w:p>
    <w:p w:rsidR="007F19BA" w:rsidRDefault="001B0965" w:rsidP="00144851">
      <w:pPr>
        <w:spacing w:line="480" w:lineRule="auto"/>
        <w:jc w:val="center"/>
        <w:rPr>
          <w:rFonts w:ascii="Times New Roman" w:hAnsi="Times New Roman" w:cs="Times New Roman"/>
          <w:sz w:val="24"/>
          <w:szCs w:val="24"/>
        </w:rPr>
      </w:pPr>
      <w:r w:rsidRPr="001B0965">
        <w:rPr>
          <w:rFonts w:ascii="Times New Roman" w:hAnsi="Times New Roman" w:cs="Times New Roman"/>
          <w:sz w:val="24"/>
          <w:szCs w:val="24"/>
        </w:rPr>
        <w:lastRenderedPageBreak/>
        <w:t xml:space="preserve">Strategies </w:t>
      </w:r>
      <w:r w:rsidR="004C7AC5">
        <w:rPr>
          <w:rFonts w:ascii="Times New Roman" w:hAnsi="Times New Roman" w:cs="Times New Roman"/>
          <w:sz w:val="24"/>
          <w:szCs w:val="24"/>
        </w:rPr>
        <w:t>that Can</w:t>
      </w:r>
      <w:r w:rsidR="004C7AC5" w:rsidRPr="001B0965">
        <w:rPr>
          <w:rFonts w:ascii="Times New Roman" w:hAnsi="Times New Roman" w:cs="Times New Roman"/>
          <w:sz w:val="24"/>
          <w:szCs w:val="24"/>
        </w:rPr>
        <w:t xml:space="preserve"> Encourag</w:t>
      </w:r>
      <w:r w:rsidR="004C7AC5">
        <w:rPr>
          <w:rFonts w:ascii="Times New Roman" w:hAnsi="Times New Roman" w:cs="Times New Roman"/>
          <w:sz w:val="24"/>
          <w:szCs w:val="24"/>
        </w:rPr>
        <w:t>e</w:t>
      </w:r>
      <w:r w:rsidR="004C7AC5" w:rsidRPr="001B0965">
        <w:rPr>
          <w:rFonts w:ascii="Times New Roman" w:hAnsi="Times New Roman" w:cs="Times New Roman"/>
          <w:sz w:val="24"/>
          <w:szCs w:val="24"/>
        </w:rPr>
        <w:t xml:space="preserve"> Culturally Competent Care of </w:t>
      </w:r>
      <w:r w:rsidRPr="001B0965">
        <w:rPr>
          <w:rFonts w:ascii="Times New Roman" w:hAnsi="Times New Roman" w:cs="Times New Roman"/>
          <w:sz w:val="24"/>
          <w:szCs w:val="24"/>
        </w:rPr>
        <w:t>African Americans</w:t>
      </w:r>
    </w:p>
    <w:p w:rsidR="001B0965" w:rsidRDefault="00B305CE" w:rsidP="00144851">
      <w:pPr>
        <w:spacing w:line="480" w:lineRule="auto"/>
        <w:ind w:firstLine="720"/>
        <w:rPr>
          <w:rFonts w:ascii="Times New Roman" w:hAnsi="Times New Roman" w:cs="Times New Roman"/>
          <w:sz w:val="24"/>
          <w:szCs w:val="24"/>
        </w:rPr>
      </w:pPr>
      <w:r>
        <w:rPr>
          <w:rFonts w:ascii="Times New Roman" w:hAnsi="Times New Roman" w:cs="Times New Roman"/>
          <w:sz w:val="24"/>
          <w:szCs w:val="24"/>
        </w:rPr>
        <w:t>Cultural competence has been cited as one of the most effective approach</w:t>
      </w:r>
      <w:r w:rsidR="00DA02B1">
        <w:rPr>
          <w:rFonts w:ascii="Times New Roman" w:hAnsi="Times New Roman" w:cs="Times New Roman"/>
          <w:sz w:val="24"/>
          <w:szCs w:val="24"/>
        </w:rPr>
        <w:t>es</w:t>
      </w:r>
      <w:r>
        <w:rPr>
          <w:rFonts w:ascii="Times New Roman" w:hAnsi="Times New Roman" w:cs="Times New Roman"/>
          <w:sz w:val="24"/>
          <w:szCs w:val="24"/>
        </w:rPr>
        <w:t xml:space="preserve"> towards improving health delivery to racial minorities in the society with the aim of reducing the disparities that often </w:t>
      </w:r>
      <w:r w:rsidR="00DA02B1">
        <w:rPr>
          <w:rFonts w:ascii="Times New Roman" w:hAnsi="Times New Roman" w:cs="Times New Roman"/>
          <w:sz w:val="24"/>
          <w:szCs w:val="24"/>
        </w:rPr>
        <w:t>encountered</w:t>
      </w:r>
      <w:r>
        <w:rPr>
          <w:rFonts w:ascii="Times New Roman" w:hAnsi="Times New Roman" w:cs="Times New Roman"/>
          <w:sz w:val="24"/>
          <w:szCs w:val="24"/>
        </w:rPr>
        <w:t xml:space="preserve"> during the provision of health care</w:t>
      </w:r>
      <w:r w:rsidR="00103C4F" w:rsidRPr="00103C4F">
        <w:rPr>
          <w:rFonts w:ascii="Times New Roman" w:hAnsi="Times New Roman" w:cs="Times New Roman"/>
          <w:sz w:val="24"/>
          <w:szCs w:val="24"/>
        </w:rPr>
        <w:t xml:space="preserve"> </w:t>
      </w:r>
      <w:r w:rsidR="00103C4F">
        <w:rPr>
          <w:rFonts w:ascii="Times New Roman" w:hAnsi="Times New Roman" w:cs="Times New Roman"/>
          <w:sz w:val="24"/>
          <w:szCs w:val="24"/>
        </w:rPr>
        <w:t>(</w:t>
      </w:r>
      <w:r w:rsidR="00103C4F" w:rsidRPr="00103C4F">
        <w:rPr>
          <w:rFonts w:ascii="Times New Roman" w:hAnsi="Times New Roman" w:cs="Times New Roman"/>
          <w:sz w:val="24"/>
          <w:szCs w:val="24"/>
        </w:rPr>
        <w:t>Truong,</w:t>
      </w:r>
      <w:r w:rsidR="00103C4F">
        <w:rPr>
          <w:rFonts w:ascii="Times New Roman" w:hAnsi="Times New Roman" w:cs="Times New Roman"/>
          <w:sz w:val="24"/>
          <w:szCs w:val="24"/>
        </w:rPr>
        <w:t xml:space="preserve"> Paradies &amp; Priest, 2014)</w:t>
      </w:r>
      <w:r>
        <w:rPr>
          <w:rFonts w:ascii="Times New Roman" w:hAnsi="Times New Roman" w:cs="Times New Roman"/>
          <w:sz w:val="24"/>
          <w:szCs w:val="24"/>
        </w:rPr>
        <w:t>.</w:t>
      </w:r>
      <w:r w:rsidR="006565B6">
        <w:rPr>
          <w:rFonts w:ascii="Times New Roman" w:hAnsi="Times New Roman" w:cs="Times New Roman"/>
          <w:sz w:val="24"/>
          <w:szCs w:val="24"/>
        </w:rPr>
        <w:t xml:space="preserve"> One of the communities that have been affected largely by the racial disparities is African-Americans. Achieving culture competence in health care is a multifaceted process that involves an array of strategies. The study will delve into some of the strategies that can be recommended in order to encourage culturally competent care for African Americans.</w:t>
      </w:r>
    </w:p>
    <w:p w:rsidR="006565B6" w:rsidRDefault="006565B6" w:rsidP="0014485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most profound strategies that </w:t>
      </w:r>
      <w:r w:rsidR="00B11312">
        <w:rPr>
          <w:rFonts w:ascii="Times New Roman" w:hAnsi="Times New Roman" w:cs="Times New Roman"/>
          <w:sz w:val="24"/>
          <w:szCs w:val="24"/>
        </w:rPr>
        <w:t>can</w:t>
      </w:r>
      <w:r>
        <w:rPr>
          <w:rFonts w:ascii="Times New Roman" w:hAnsi="Times New Roman" w:cs="Times New Roman"/>
          <w:sz w:val="24"/>
          <w:szCs w:val="24"/>
        </w:rPr>
        <w:t xml:space="preserve"> foster </w:t>
      </w:r>
      <w:r w:rsidR="00B11312">
        <w:rPr>
          <w:rFonts w:ascii="Times New Roman" w:hAnsi="Times New Roman" w:cs="Times New Roman"/>
          <w:sz w:val="24"/>
          <w:szCs w:val="24"/>
        </w:rPr>
        <w:t xml:space="preserve">a </w:t>
      </w:r>
      <w:r>
        <w:rPr>
          <w:rFonts w:ascii="Times New Roman" w:hAnsi="Times New Roman" w:cs="Times New Roman"/>
          <w:sz w:val="24"/>
          <w:szCs w:val="24"/>
        </w:rPr>
        <w:t xml:space="preserve">culturally competent care for African-Americans is cultural education </w:t>
      </w:r>
      <w:r w:rsidR="00FA0C97">
        <w:rPr>
          <w:rFonts w:ascii="Times New Roman" w:hAnsi="Times New Roman" w:cs="Times New Roman"/>
          <w:sz w:val="24"/>
          <w:szCs w:val="24"/>
        </w:rPr>
        <w:t xml:space="preserve">in a modular structure. The education should be directed to all medical practitioners and should contain </w:t>
      </w:r>
      <w:r w:rsidR="00144851">
        <w:rPr>
          <w:rFonts w:ascii="Times New Roman" w:hAnsi="Times New Roman" w:cs="Times New Roman"/>
          <w:sz w:val="24"/>
          <w:szCs w:val="24"/>
        </w:rPr>
        <w:t>detailed</w:t>
      </w:r>
      <w:r w:rsidR="00FA0C97">
        <w:rPr>
          <w:rFonts w:ascii="Times New Roman" w:hAnsi="Times New Roman" w:cs="Times New Roman"/>
          <w:sz w:val="24"/>
          <w:szCs w:val="24"/>
        </w:rPr>
        <w:t xml:space="preserve"> information about the history of various social groups and also the resources that will be needed in order to communicate effectively to different to different cultures in an emotive way.</w:t>
      </w:r>
      <w:r w:rsidR="00A30B39">
        <w:rPr>
          <w:rFonts w:ascii="Times New Roman" w:hAnsi="Times New Roman" w:cs="Times New Roman"/>
          <w:sz w:val="24"/>
          <w:szCs w:val="24"/>
        </w:rPr>
        <w:t xml:space="preserve"> Some of the structures that should be involved herein include self-reflection by all medical practitioners, promoting self awareness of attitudes towards African-Americans and finally the development of ethnographic skills in </w:t>
      </w:r>
      <w:r w:rsidR="00B11312">
        <w:rPr>
          <w:rFonts w:ascii="Times New Roman" w:hAnsi="Times New Roman" w:cs="Times New Roman"/>
          <w:sz w:val="24"/>
          <w:szCs w:val="24"/>
        </w:rPr>
        <w:t>a</w:t>
      </w:r>
      <w:r w:rsidR="00A30B39">
        <w:rPr>
          <w:rFonts w:ascii="Times New Roman" w:hAnsi="Times New Roman" w:cs="Times New Roman"/>
          <w:sz w:val="24"/>
          <w:szCs w:val="24"/>
        </w:rPr>
        <w:t xml:space="preserve"> clinical setting in order to make it possible for all the medical practitioners to understand the cultural context of illness </w:t>
      </w:r>
      <w:r w:rsidR="0024682D">
        <w:rPr>
          <w:rFonts w:ascii="Times New Roman" w:hAnsi="Times New Roman" w:cs="Times New Roman"/>
          <w:sz w:val="24"/>
          <w:szCs w:val="24"/>
        </w:rPr>
        <w:t>in</w:t>
      </w:r>
      <w:r w:rsidR="00A30B39">
        <w:rPr>
          <w:rFonts w:ascii="Times New Roman" w:hAnsi="Times New Roman" w:cs="Times New Roman"/>
          <w:sz w:val="24"/>
          <w:szCs w:val="24"/>
        </w:rPr>
        <w:t xml:space="preserve"> African-American patients</w:t>
      </w:r>
      <w:r w:rsidR="00103C4F" w:rsidRPr="00103C4F">
        <w:rPr>
          <w:rFonts w:ascii="Times New Roman" w:hAnsi="Times New Roman" w:cs="Times New Roman"/>
          <w:sz w:val="24"/>
          <w:szCs w:val="24"/>
        </w:rPr>
        <w:t xml:space="preserve"> </w:t>
      </w:r>
      <w:r w:rsidR="00103C4F">
        <w:rPr>
          <w:rFonts w:ascii="Times New Roman" w:hAnsi="Times New Roman" w:cs="Times New Roman"/>
          <w:sz w:val="24"/>
          <w:szCs w:val="24"/>
        </w:rPr>
        <w:t>(</w:t>
      </w:r>
      <w:r w:rsidR="00103C4F" w:rsidRPr="00103C4F">
        <w:rPr>
          <w:rFonts w:ascii="Times New Roman" w:hAnsi="Times New Roman" w:cs="Times New Roman"/>
          <w:sz w:val="24"/>
          <w:szCs w:val="24"/>
        </w:rPr>
        <w:t>Eiser</w:t>
      </w:r>
      <w:r w:rsidR="00103C4F">
        <w:rPr>
          <w:rFonts w:ascii="Times New Roman" w:hAnsi="Times New Roman" w:cs="Times New Roman"/>
          <w:sz w:val="24"/>
          <w:szCs w:val="24"/>
        </w:rPr>
        <w:t>, 2007)</w:t>
      </w:r>
      <w:r w:rsidR="00A30B39">
        <w:rPr>
          <w:rFonts w:ascii="Times New Roman" w:hAnsi="Times New Roman" w:cs="Times New Roman"/>
          <w:sz w:val="24"/>
          <w:szCs w:val="24"/>
        </w:rPr>
        <w:t>.</w:t>
      </w:r>
    </w:p>
    <w:p w:rsidR="00DD783F" w:rsidRDefault="00DD783F" w:rsidP="0014485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there should also be education programs that </w:t>
      </w:r>
      <w:r w:rsidR="00D4499B">
        <w:rPr>
          <w:rFonts w:ascii="Times New Roman" w:hAnsi="Times New Roman" w:cs="Times New Roman"/>
          <w:sz w:val="24"/>
          <w:szCs w:val="24"/>
        </w:rPr>
        <w:t>are</w:t>
      </w:r>
      <w:r>
        <w:rPr>
          <w:rFonts w:ascii="Times New Roman" w:hAnsi="Times New Roman" w:cs="Times New Roman"/>
          <w:sz w:val="24"/>
          <w:szCs w:val="24"/>
        </w:rPr>
        <w:t xml:space="preserve"> tailored to different patients or clients. The above can for instance be done through exchange programs between medical practitioners from different cultural backgrounds, peer education, patient navigation as well as interpreter services in order to effectively understand the health needs of different African-American patients. The above program can for instance be conducted through training </w:t>
      </w:r>
      <w:r>
        <w:rPr>
          <w:rFonts w:ascii="Times New Roman" w:hAnsi="Times New Roman" w:cs="Times New Roman"/>
          <w:sz w:val="24"/>
          <w:szCs w:val="24"/>
        </w:rPr>
        <w:lastRenderedPageBreak/>
        <w:t>workshops that will accommodate medical practitioners from different locations across the United States</w:t>
      </w:r>
      <w:r w:rsidR="00103C4F">
        <w:rPr>
          <w:rFonts w:ascii="Times New Roman" w:hAnsi="Times New Roman" w:cs="Times New Roman"/>
          <w:sz w:val="24"/>
          <w:szCs w:val="24"/>
        </w:rPr>
        <w:t xml:space="preserve"> (</w:t>
      </w:r>
      <w:r w:rsidR="00103C4F" w:rsidRPr="00103C4F">
        <w:rPr>
          <w:rFonts w:ascii="Times New Roman" w:hAnsi="Times New Roman" w:cs="Times New Roman"/>
          <w:sz w:val="24"/>
          <w:szCs w:val="24"/>
        </w:rPr>
        <w:t>Eiser</w:t>
      </w:r>
      <w:r w:rsidR="00103C4F">
        <w:rPr>
          <w:rFonts w:ascii="Times New Roman" w:hAnsi="Times New Roman" w:cs="Times New Roman"/>
          <w:sz w:val="24"/>
          <w:szCs w:val="24"/>
        </w:rPr>
        <w:t>, 2007)</w:t>
      </w:r>
      <w:r>
        <w:rPr>
          <w:rFonts w:ascii="Times New Roman" w:hAnsi="Times New Roman" w:cs="Times New Roman"/>
          <w:sz w:val="24"/>
          <w:szCs w:val="24"/>
        </w:rPr>
        <w:t xml:space="preserve">. </w:t>
      </w:r>
    </w:p>
    <w:p w:rsidR="00DD783F" w:rsidRDefault="00DD783F" w:rsidP="0014485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above strategies will go a long way in improving the following. Firstly, they will improve the cultural encounters by ensuring that the medical practitioners are seeking face to face encounters </w:t>
      </w:r>
      <w:r w:rsidR="00D4499B">
        <w:rPr>
          <w:rFonts w:ascii="Times New Roman" w:hAnsi="Times New Roman" w:cs="Times New Roman"/>
          <w:sz w:val="24"/>
          <w:szCs w:val="24"/>
        </w:rPr>
        <w:t>when dealing with</w:t>
      </w:r>
      <w:r>
        <w:rPr>
          <w:rFonts w:ascii="Times New Roman" w:hAnsi="Times New Roman" w:cs="Times New Roman"/>
          <w:sz w:val="24"/>
          <w:szCs w:val="24"/>
        </w:rPr>
        <w:t xml:space="preserve"> African-American</w:t>
      </w:r>
      <w:r w:rsidR="00D4499B">
        <w:rPr>
          <w:rFonts w:ascii="Times New Roman" w:hAnsi="Times New Roman" w:cs="Times New Roman"/>
          <w:sz w:val="24"/>
          <w:szCs w:val="24"/>
        </w:rPr>
        <w:t xml:space="preserve"> patients</w:t>
      </w:r>
      <w:r>
        <w:rPr>
          <w:rFonts w:ascii="Times New Roman" w:hAnsi="Times New Roman" w:cs="Times New Roman"/>
          <w:sz w:val="24"/>
          <w:szCs w:val="24"/>
        </w:rPr>
        <w:t xml:space="preserve">. In addition, they will also improve the cultural skills by ensuring that all medical practitioners possess the skills that are needed to conduct an assessment on the culture of African-Americans. </w:t>
      </w:r>
      <w:r w:rsidR="004125FA">
        <w:rPr>
          <w:rFonts w:ascii="Times New Roman" w:hAnsi="Times New Roman" w:cs="Times New Roman"/>
          <w:sz w:val="24"/>
          <w:szCs w:val="24"/>
        </w:rPr>
        <w:t xml:space="preserve">Moreover, the strategies will also improve cultural awareness by ensuring that the </w:t>
      </w:r>
      <w:r w:rsidR="00DF2A31">
        <w:rPr>
          <w:rFonts w:ascii="Times New Roman" w:hAnsi="Times New Roman" w:cs="Times New Roman"/>
          <w:sz w:val="24"/>
          <w:szCs w:val="24"/>
        </w:rPr>
        <w:t xml:space="preserve">medical practitioners are aware of the prejudices and biases </w:t>
      </w:r>
      <w:r w:rsidR="00703DD1">
        <w:rPr>
          <w:rFonts w:ascii="Times New Roman" w:hAnsi="Times New Roman" w:cs="Times New Roman"/>
          <w:sz w:val="24"/>
          <w:szCs w:val="24"/>
        </w:rPr>
        <w:t xml:space="preserve">that they may have held </w:t>
      </w:r>
      <w:r w:rsidR="00DF2A31">
        <w:rPr>
          <w:rFonts w:ascii="Times New Roman" w:hAnsi="Times New Roman" w:cs="Times New Roman"/>
          <w:sz w:val="24"/>
          <w:szCs w:val="24"/>
        </w:rPr>
        <w:t xml:space="preserve">towards African-Americans and consequently enable them to </w:t>
      </w:r>
      <w:r w:rsidR="00703DD1">
        <w:rPr>
          <w:rFonts w:ascii="Times New Roman" w:hAnsi="Times New Roman" w:cs="Times New Roman"/>
          <w:sz w:val="24"/>
          <w:szCs w:val="24"/>
        </w:rPr>
        <w:t>eliminate them.</w:t>
      </w:r>
      <w:r w:rsidR="00CB5F7B">
        <w:rPr>
          <w:rFonts w:ascii="Times New Roman" w:hAnsi="Times New Roman" w:cs="Times New Roman"/>
          <w:sz w:val="24"/>
          <w:szCs w:val="24"/>
        </w:rPr>
        <w:t xml:space="preserve"> The strategies will also improve</w:t>
      </w:r>
      <w:r w:rsidR="00241C3D">
        <w:rPr>
          <w:rFonts w:ascii="Times New Roman" w:hAnsi="Times New Roman" w:cs="Times New Roman"/>
          <w:sz w:val="24"/>
          <w:szCs w:val="24"/>
        </w:rPr>
        <w:t xml:space="preserve"> the</w:t>
      </w:r>
      <w:r w:rsidR="00CB5F7B">
        <w:rPr>
          <w:rFonts w:ascii="Times New Roman" w:hAnsi="Times New Roman" w:cs="Times New Roman"/>
          <w:sz w:val="24"/>
          <w:szCs w:val="24"/>
        </w:rPr>
        <w:t xml:space="preserve"> cultural knowledge by teaching them about the cultural values, practices and beliefs of different cultures and thereby enable them to learn about the disease prevalence, incidence and efficacy of remedies amongst African-Americans. </w:t>
      </w:r>
      <w:r w:rsidR="00D1121E">
        <w:rPr>
          <w:rFonts w:ascii="Times New Roman" w:hAnsi="Times New Roman" w:cs="Times New Roman"/>
          <w:sz w:val="24"/>
          <w:szCs w:val="24"/>
        </w:rPr>
        <w:t xml:space="preserve">Finally, the strategies will promote the cultural desire by ensuring that all medical practitioners are committed towards promoting cultural competence </w:t>
      </w:r>
      <w:r w:rsidR="00572AD1">
        <w:rPr>
          <w:rFonts w:ascii="Times New Roman" w:hAnsi="Times New Roman" w:cs="Times New Roman"/>
          <w:sz w:val="24"/>
          <w:szCs w:val="24"/>
        </w:rPr>
        <w:t>when dealing with African-American patients</w:t>
      </w:r>
      <w:r w:rsidR="00103C4F" w:rsidRPr="00103C4F">
        <w:rPr>
          <w:rFonts w:ascii="Times New Roman" w:hAnsi="Times New Roman" w:cs="Times New Roman"/>
          <w:sz w:val="24"/>
          <w:szCs w:val="24"/>
        </w:rPr>
        <w:t xml:space="preserve"> </w:t>
      </w:r>
      <w:r w:rsidR="00103C4F">
        <w:rPr>
          <w:rFonts w:ascii="Times New Roman" w:hAnsi="Times New Roman" w:cs="Times New Roman"/>
          <w:sz w:val="24"/>
          <w:szCs w:val="24"/>
        </w:rPr>
        <w:t>(</w:t>
      </w:r>
      <w:r w:rsidR="00103C4F" w:rsidRPr="00103C4F">
        <w:rPr>
          <w:rFonts w:ascii="Times New Roman" w:hAnsi="Times New Roman" w:cs="Times New Roman"/>
          <w:sz w:val="24"/>
          <w:szCs w:val="24"/>
        </w:rPr>
        <w:t>Campinha-Bacote</w:t>
      </w:r>
      <w:r w:rsidR="00103C4F">
        <w:rPr>
          <w:rFonts w:ascii="Times New Roman" w:hAnsi="Times New Roman" w:cs="Times New Roman"/>
          <w:sz w:val="24"/>
          <w:szCs w:val="24"/>
        </w:rPr>
        <w:t>, 2009)</w:t>
      </w:r>
      <w:r w:rsidR="00572AD1">
        <w:rPr>
          <w:rFonts w:ascii="Times New Roman" w:hAnsi="Times New Roman" w:cs="Times New Roman"/>
          <w:sz w:val="24"/>
          <w:szCs w:val="24"/>
        </w:rPr>
        <w:t xml:space="preserve">. </w:t>
      </w:r>
    </w:p>
    <w:p w:rsidR="00241C3D" w:rsidRDefault="00241C3D" w:rsidP="0014485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palpable from the study that cultural competence is one of the most effective strategies for improving the health delivery amongst culturally diverse groups in order to eliminate the health disparity between different cultural groups. The study cites the promotion of cultural education as one of the most profound ways of promoting cultural competencies for African-American patients. The study has cited some specific strategies that can promote this education such as self-reflection, culturally tailored education programs, development of ethnographic skills and promoting the awareness of attitudes. These strategies will go a long way </w:t>
      </w:r>
      <w:r>
        <w:rPr>
          <w:rFonts w:ascii="Times New Roman" w:hAnsi="Times New Roman" w:cs="Times New Roman"/>
          <w:sz w:val="24"/>
          <w:szCs w:val="24"/>
        </w:rPr>
        <w:lastRenderedPageBreak/>
        <w:t xml:space="preserve">towards promoting cultural encounters, cultural skills, cultural awareness, cultural knowledge and cultural desire amongst medical practitioners. </w:t>
      </w:r>
    </w:p>
    <w:p w:rsidR="00241C3D" w:rsidRDefault="00241C3D" w:rsidP="00144851">
      <w:pPr>
        <w:spacing w:line="480" w:lineRule="auto"/>
        <w:ind w:firstLine="720"/>
        <w:rPr>
          <w:rFonts w:ascii="Times New Roman" w:hAnsi="Times New Roman" w:cs="Times New Roman"/>
          <w:sz w:val="24"/>
          <w:szCs w:val="24"/>
        </w:rPr>
      </w:pPr>
    </w:p>
    <w:p w:rsidR="00241C3D" w:rsidRDefault="00241C3D" w:rsidP="00144851">
      <w:pPr>
        <w:spacing w:line="480" w:lineRule="auto"/>
        <w:ind w:firstLine="720"/>
        <w:rPr>
          <w:rFonts w:ascii="Times New Roman" w:hAnsi="Times New Roman" w:cs="Times New Roman"/>
          <w:sz w:val="24"/>
          <w:szCs w:val="24"/>
        </w:rPr>
      </w:pPr>
    </w:p>
    <w:p w:rsidR="00241C3D" w:rsidRDefault="00241C3D" w:rsidP="00144851">
      <w:pPr>
        <w:spacing w:line="480" w:lineRule="auto"/>
        <w:ind w:firstLine="720"/>
        <w:rPr>
          <w:rFonts w:ascii="Times New Roman" w:hAnsi="Times New Roman" w:cs="Times New Roman"/>
          <w:sz w:val="24"/>
          <w:szCs w:val="24"/>
        </w:rPr>
      </w:pPr>
    </w:p>
    <w:p w:rsidR="00241C3D" w:rsidRDefault="00241C3D" w:rsidP="00144851">
      <w:pPr>
        <w:spacing w:line="480" w:lineRule="auto"/>
        <w:ind w:firstLine="720"/>
        <w:rPr>
          <w:rFonts w:ascii="Times New Roman" w:hAnsi="Times New Roman" w:cs="Times New Roman"/>
          <w:sz w:val="24"/>
          <w:szCs w:val="24"/>
        </w:rPr>
      </w:pPr>
    </w:p>
    <w:p w:rsidR="00241C3D" w:rsidRDefault="00241C3D" w:rsidP="00144851">
      <w:pPr>
        <w:spacing w:line="480" w:lineRule="auto"/>
        <w:ind w:firstLine="720"/>
        <w:rPr>
          <w:rFonts w:ascii="Times New Roman" w:hAnsi="Times New Roman" w:cs="Times New Roman"/>
          <w:sz w:val="24"/>
          <w:szCs w:val="24"/>
        </w:rPr>
      </w:pPr>
    </w:p>
    <w:p w:rsidR="00241C3D" w:rsidRDefault="00241C3D" w:rsidP="00144851">
      <w:pPr>
        <w:spacing w:line="480" w:lineRule="auto"/>
        <w:ind w:firstLine="720"/>
        <w:rPr>
          <w:rFonts w:ascii="Times New Roman" w:hAnsi="Times New Roman" w:cs="Times New Roman"/>
          <w:sz w:val="24"/>
          <w:szCs w:val="24"/>
        </w:rPr>
      </w:pPr>
    </w:p>
    <w:p w:rsidR="00241C3D" w:rsidRDefault="00241C3D" w:rsidP="00144851">
      <w:pPr>
        <w:spacing w:line="480" w:lineRule="auto"/>
        <w:ind w:firstLine="720"/>
        <w:rPr>
          <w:rFonts w:ascii="Times New Roman" w:hAnsi="Times New Roman" w:cs="Times New Roman"/>
          <w:sz w:val="24"/>
          <w:szCs w:val="24"/>
        </w:rPr>
      </w:pPr>
    </w:p>
    <w:p w:rsidR="00241C3D" w:rsidRDefault="00241C3D" w:rsidP="00144851">
      <w:pPr>
        <w:spacing w:line="480" w:lineRule="auto"/>
        <w:ind w:firstLine="720"/>
        <w:rPr>
          <w:rFonts w:ascii="Times New Roman" w:hAnsi="Times New Roman" w:cs="Times New Roman"/>
          <w:sz w:val="24"/>
          <w:szCs w:val="24"/>
        </w:rPr>
      </w:pPr>
    </w:p>
    <w:p w:rsidR="00241C3D" w:rsidRDefault="00241C3D" w:rsidP="00144851">
      <w:pPr>
        <w:spacing w:line="480" w:lineRule="auto"/>
        <w:ind w:firstLine="720"/>
        <w:rPr>
          <w:rFonts w:ascii="Times New Roman" w:hAnsi="Times New Roman" w:cs="Times New Roman"/>
          <w:sz w:val="24"/>
          <w:szCs w:val="24"/>
        </w:rPr>
      </w:pPr>
    </w:p>
    <w:p w:rsidR="00241C3D" w:rsidRDefault="00241C3D" w:rsidP="00144851">
      <w:pPr>
        <w:spacing w:line="480" w:lineRule="auto"/>
        <w:ind w:firstLine="720"/>
        <w:rPr>
          <w:rFonts w:ascii="Times New Roman" w:hAnsi="Times New Roman" w:cs="Times New Roman"/>
          <w:sz w:val="24"/>
          <w:szCs w:val="24"/>
        </w:rPr>
      </w:pPr>
    </w:p>
    <w:p w:rsidR="00241C3D" w:rsidRDefault="00241C3D" w:rsidP="00144851">
      <w:pPr>
        <w:spacing w:line="480" w:lineRule="auto"/>
        <w:ind w:firstLine="720"/>
        <w:rPr>
          <w:rFonts w:ascii="Times New Roman" w:hAnsi="Times New Roman" w:cs="Times New Roman"/>
          <w:sz w:val="24"/>
          <w:szCs w:val="24"/>
        </w:rPr>
      </w:pPr>
    </w:p>
    <w:p w:rsidR="00241C3D" w:rsidRDefault="00241C3D" w:rsidP="00144851">
      <w:pPr>
        <w:spacing w:line="480" w:lineRule="auto"/>
        <w:ind w:firstLine="720"/>
        <w:rPr>
          <w:rFonts w:ascii="Times New Roman" w:hAnsi="Times New Roman" w:cs="Times New Roman"/>
          <w:sz w:val="24"/>
          <w:szCs w:val="24"/>
        </w:rPr>
      </w:pPr>
    </w:p>
    <w:p w:rsidR="00241C3D" w:rsidRDefault="00241C3D" w:rsidP="00144851">
      <w:pPr>
        <w:spacing w:line="480" w:lineRule="auto"/>
        <w:ind w:firstLine="720"/>
        <w:rPr>
          <w:rFonts w:ascii="Times New Roman" w:hAnsi="Times New Roman" w:cs="Times New Roman"/>
          <w:sz w:val="24"/>
          <w:szCs w:val="24"/>
        </w:rPr>
      </w:pPr>
    </w:p>
    <w:p w:rsidR="00241C3D" w:rsidRDefault="00241C3D" w:rsidP="00144851">
      <w:pPr>
        <w:spacing w:line="480" w:lineRule="auto"/>
        <w:ind w:firstLine="720"/>
        <w:rPr>
          <w:rFonts w:ascii="Times New Roman" w:hAnsi="Times New Roman" w:cs="Times New Roman"/>
          <w:sz w:val="24"/>
          <w:szCs w:val="24"/>
        </w:rPr>
      </w:pPr>
    </w:p>
    <w:p w:rsidR="00241C3D" w:rsidRDefault="00241C3D" w:rsidP="00144851">
      <w:pPr>
        <w:spacing w:line="480" w:lineRule="auto"/>
        <w:ind w:firstLine="720"/>
        <w:rPr>
          <w:rFonts w:ascii="Times New Roman" w:hAnsi="Times New Roman" w:cs="Times New Roman"/>
          <w:sz w:val="24"/>
          <w:szCs w:val="24"/>
        </w:rPr>
      </w:pPr>
    </w:p>
    <w:p w:rsidR="00241C3D" w:rsidRDefault="00241C3D" w:rsidP="00241C3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41C3D" w:rsidRDefault="00103C4F" w:rsidP="00103C4F">
      <w:pPr>
        <w:spacing w:line="480" w:lineRule="auto"/>
        <w:ind w:left="720" w:hanging="720"/>
        <w:rPr>
          <w:rFonts w:ascii="Times New Roman" w:hAnsi="Times New Roman" w:cs="Times New Roman"/>
          <w:sz w:val="24"/>
          <w:szCs w:val="24"/>
        </w:rPr>
      </w:pPr>
      <w:r w:rsidRPr="00103C4F">
        <w:rPr>
          <w:rFonts w:ascii="Times New Roman" w:hAnsi="Times New Roman" w:cs="Times New Roman"/>
          <w:sz w:val="24"/>
          <w:szCs w:val="24"/>
        </w:rPr>
        <w:t>Campinha-Bacote</w:t>
      </w:r>
      <w:r>
        <w:rPr>
          <w:rFonts w:ascii="Times New Roman" w:hAnsi="Times New Roman" w:cs="Times New Roman"/>
          <w:sz w:val="24"/>
          <w:szCs w:val="24"/>
        </w:rPr>
        <w:t xml:space="preserve">, J. (2009). </w:t>
      </w:r>
      <w:r w:rsidRPr="00103C4F">
        <w:rPr>
          <w:rFonts w:ascii="Times New Roman" w:hAnsi="Times New Roman" w:cs="Times New Roman"/>
          <w:i/>
          <w:sz w:val="24"/>
          <w:szCs w:val="24"/>
        </w:rPr>
        <w:t>A Culturally Competent Model o</w:t>
      </w:r>
      <w:r w:rsidRPr="00103C4F">
        <w:rPr>
          <w:rFonts w:ascii="Times New Roman" w:hAnsi="Times New Roman" w:cs="Times New Roman"/>
          <w:i/>
          <w:sz w:val="24"/>
          <w:szCs w:val="24"/>
        </w:rPr>
        <w:t>f Care for African Americans</w:t>
      </w:r>
      <w:r>
        <w:rPr>
          <w:rFonts w:ascii="Times New Roman" w:hAnsi="Times New Roman" w:cs="Times New Roman"/>
          <w:sz w:val="24"/>
          <w:szCs w:val="24"/>
        </w:rPr>
        <w:t xml:space="preserve">. Retrieved from: </w:t>
      </w:r>
      <w:r w:rsidRPr="00103C4F">
        <w:rPr>
          <w:rFonts w:ascii="Times New Roman" w:hAnsi="Times New Roman" w:cs="Times New Roman"/>
          <w:sz w:val="24"/>
          <w:szCs w:val="24"/>
        </w:rPr>
        <w:t>https://www.suna.org/download/members/unjarticles/2009/09feb/49.pdf</w:t>
      </w:r>
    </w:p>
    <w:p w:rsidR="00103C4F" w:rsidRDefault="00103C4F" w:rsidP="00103C4F">
      <w:pPr>
        <w:spacing w:line="480" w:lineRule="auto"/>
        <w:ind w:left="720" w:hanging="720"/>
        <w:rPr>
          <w:rFonts w:ascii="Times New Roman" w:hAnsi="Times New Roman" w:cs="Times New Roman"/>
          <w:sz w:val="24"/>
          <w:szCs w:val="24"/>
        </w:rPr>
      </w:pPr>
      <w:r w:rsidRPr="00103C4F">
        <w:rPr>
          <w:rFonts w:ascii="Times New Roman" w:hAnsi="Times New Roman" w:cs="Times New Roman"/>
          <w:sz w:val="24"/>
          <w:szCs w:val="24"/>
        </w:rPr>
        <w:t>Eiser</w:t>
      </w:r>
      <w:r>
        <w:rPr>
          <w:rFonts w:ascii="Times New Roman" w:hAnsi="Times New Roman" w:cs="Times New Roman"/>
          <w:sz w:val="24"/>
          <w:szCs w:val="24"/>
        </w:rPr>
        <w:t xml:space="preserve">, R. A. (2007). </w:t>
      </w:r>
      <w:r w:rsidRPr="00103C4F">
        <w:rPr>
          <w:rFonts w:ascii="Times New Roman" w:hAnsi="Times New Roman" w:cs="Times New Roman"/>
          <w:i/>
          <w:sz w:val="24"/>
          <w:szCs w:val="24"/>
        </w:rPr>
        <w:t xml:space="preserve">Cultural Competence and the </w:t>
      </w:r>
      <w:r w:rsidRPr="00103C4F">
        <w:rPr>
          <w:rFonts w:ascii="Times New Roman" w:hAnsi="Times New Roman" w:cs="Times New Roman"/>
          <w:i/>
          <w:sz w:val="24"/>
          <w:szCs w:val="24"/>
        </w:rPr>
        <w:t xml:space="preserve">African </w:t>
      </w:r>
      <w:r w:rsidRPr="00103C4F">
        <w:rPr>
          <w:rFonts w:ascii="Times New Roman" w:hAnsi="Times New Roman" w:cs="Times New Roman"/>
          <w:i/>
          <w:sz w:val="24"/>
          <w:szCs w:val="24"/>
        </w:rPr>
        <w:t xml:space="preserve">American Experience with Health Care: The </w:t>
      </w:r>
      <w:r w:rsidRPr="00103C4F">
        <w:rPr>
          <w:rFonts w:ascii="Times New Roman" w:hAnsi="Times New Roman" w:cs="Times New Roman"/>
          <w:i/>
          <w:sz w:val="24"/>
          <w:szCs w:val="24"/>
        </w:rPr>
        <w:t>Case for Specific Content in Cross</w:t>
      </w:r>
      <w:r w:rsidRPr="00103C4F">
        <w:rPr>
          <w:rFonts w:ascii="Times New Roman" w:hAnsi="Times New Roman" w:cs="Times New Roman"/>
          <w:i/>
          <w:sz w:val="24"/>
          <w:szCs w:val="24"/>
        </w:rPr>
        <w:t xml:space="preserve"> Cultural </w:t>
      </w:r>
      <w:r w:rsidRPr="00103C4F">
        <w:rPr>
          <w:rFonts w:ascii="Times New Roman" w:hAnsi="Times New Roman" w:cs="Times New Roman"/>
          <w:i/>
          <w:sz w:val="24"/>
          <w:szCs w:val="24"/>
        </w:rPr>
        <w:t>Education</w:t>
      </w:r>
      <w:r>
        <w:rPr>
          <w:rFonts w:ascii="Times New Roman" w:hAnsi="Times New Roman" w:cs="Times New Roman"/>
          <w:sz w:val="24"/>
          <w:szCs w:val="24"/>
        </w:rPr>
        <w:t xml:space="preserve">. Retrieved from: </w:t>
      </w:r>
      <w:r w:rsidRPr="00103C4F">
        <w:rPr>
          <w:rFonts w:ascii="Times New Roman" w:hAnsi="Times New Roman" w:cs="Times New Roman"/>
          <w:sz w:val="24"/>
          <w:szCs w:val="24"/>
        </w:rPr>
        <w:t>https://pdfs.semanticscholar.org/afed/00e5af2d58a1d9392d3bba870f964801d224.pdf</w:t>
      </w:r>
    </w:p>
    <w:p w:rsidR="00103C4F" w:rsidRPr="00103C4F" w:rsidRDefault="00103C4F" w:rsidP="00103C4F">
      <w:pPr>
        <w:spacing w:line="480" w:lineRule="auto"/>
        <w:ind w:left="720" w:hanging="720"/>
        <w:rPr>
          <w:rFonts w:ascii="Times New Roman" w:hAnsi="Times New Roman" w:cs="Times New Roman"/>
          <w:sz w:val="24"/>
          <w:szCs w:val="24"/>
        </w:rPr>
      </w:pPr>
      <w:r w:rsidRPr="00103C4F">
        <w:rPr>
          <w:rFonts w:ascii="Times New Roman" w:hAnsi="Times New Roman" w:cs="Times New Roman"/>
          <w:sz w:val="24"/>
          <w:szCs w:val="24"/>
        </w:rPr>
        <w:t>Truong,</w:t>
      </w:r>
      <w:r>
        <w:rPr>
          <w:rFonts w:ascii="Times New Roman" w:hAnsi="Times New Roman" w:cs="Times New Roman"/>
          <w:sz w:val="24"/>
          <w:szCs w:val="24"/>
        </w:rPr>
        <w:t xml:space="preserve"> M.,</w:t>
      </w:r>
      <w:r w:rsidRPr="00103C4F">
        <w:rPr>
          <w:rFonts w:ascii="Times New Roman" w:hAnsi="Times New Roman" w:cs="Times New Roman"/>
          <w:sz w:val="24"/>
          <w:szCs w:val="24"/>
        </w:rPr>
        <w:t xml:space="preserve"> Paradies,</w:t>
      </w:r>
      <w:r>
        <w:rPr>
          <w:rFonts w:ascii="Times New Roman" w:hAnsi="Times New Roman" w:cs="Times New Roman"/>
          <w:sz w:val="24"/>
          <w:szCs w:val="24"/>
        </w:rPr>
        <w:t xml:space="preserve"> Y &amp; Priest, N. (2014). </w:t>
      </w:r>
      <w:r w:rsidRPr="00103C4F">
        <w:rPr>
          <w:rFonts w:ascii="Times New Roman" w:hAnsi="Times New Roman" w:cs="Times New Roman"/>
          <w:i/>
          <w:sz w:val="24"/>
          <w:szCs w:val="24"/>
        </w:rPr>
        <w:t>Interventions to improve cultural competency in healthcare: a systematic review of reviews</w:t>
      </w:r>
      <w:r>
        <w:rPr>
          <w:rFonts w:ascii="Times New Roman" w:hAnsi="Times New Roman" w:cs="Times New Roman"/>
          <w:sz w:val="24"/>
          <w:szCs w:val="24"/>
        </w:rPr>
        <w:t xml:space="preserve">. Retrieved from: </w:t>
      </w:r>
      <w:r w:rsidRPr="00103C4F">
        <w:rPr>
          <w:rFonts w:ascii="Times New Roman" w:hAnsi="Times New Roman" w:cs="Times New Roman"/>
          <w:sz w:val="24"/>
          <w:szCs w:val="24"/>
        </w:rPr>
        <w:t>https://www.ncbi.nlm.nih.gov/pmc/articles/PMC3946184/</w:t>
      </w:r>
    </w:p>
    <w:sectPr w:rsidR="00103C4F" w:rsidRPr="00103C4F" w:rsidSect="007F19B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F39" w:rsidRDefault="00DD4F39" w:rsidP="007F19BA">
      <w:pPr>
        <w:spacing w:after="0" w:line="240" w:lineRule="auto"/>
      </w:pPr>
      <w:r>
        <w:separator/>
      </w:r>
    </w:p>
  </w:endnote>
  <w:endnote w:type="continuationSeparator" w:id="1">
    <w:p w:rsidR="00DD4F39" w:rsidRDefault="00DD4F39" w:rsidP="007F1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F39" w:rsidRDefault="00DD4F39" w:rsidP="007F19BA">
      <w:pPr>
        <w:spacing w:after="0" w:line="240" w:lineRule="auto"/>
      </w:pPr>
      <w:r>
        <w:separator/>
      </w:r>
    </w:p>
  </w:footnote>
  <w:footnote w:type="continuationSeparator" w:id="1">
    <w:p w:rsidR="00DD4F39" w:rsidRDefault="00DD4F39" w:rsidP="007F19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0990"/>
      <w:docPartObj>
        <w:docPartGallery w:val="Page Numbers (Top of Page)"/>
        <w:docPartUnique/>
      </w:docPartObj>
    </w:sdtPr>
    <w:sdtEndPr>
      <w:rPr>
        <w:rFonts w:ascii="Times New Roman" w:hAnsi="Times New Roman" w:cs="Times New Roman"/>
        <w:sz w:val="24"/>
        <w:szCs w:val="24"/>
      </w:rPr>
    </w:sdtEndPr>
    <w:sdtContent>
      <w:p w:rsidR="007F19BA" w:rsidRPr="007F19BA" w:rsidRDefault="00592CD0" w:rsidP="007F19BA">
        <w:pPr>
          <w:spacing w:line="480" w:lineRule="auto"/>
          <w:rPr>
            <w:rFonts w:ascii="Times New Roman" w:hAnsi="Times New Roman" w:cs="Times New Roman"/>
            <w:sz w:val="24"/>
            <w:szCs w:val="24"/>
          </w:rPr>
        </w:pPr>
        <w:r w:rsidRPr="007F19BA">
          <w:rPr>
            <w:rFonts w:ascii="Times New Roman" w:hAnsi="Times New Roman" w:cs="Times New Roman"/>
            <w:sz w:val="24"/>
            <w:szCs w:val="24"/>
          </w:rPr>
          <w:t>CULTURALLY COMPETENT CARE FOR AFRICAN AMERICANS</w:t>
        </w:r>
        <w:r w:rsidR="007F19BA">
          <w:rPr>
            <w:rFonts w:ascii="Times New Roman" w:hAnsi="Times New Roman" w:cs="Times New Roman"/>
            <w:sz w:val="24"/>
            <w:szCs w:val="24"/>
          </w:rPr>
          <w:t xml:space="preserve">      </w:t>
        </w:r>
        <w:r>
          <w:rPr>
            <w:rFonts w:ascii="Times New Roman" w:hAnsi="Times New Roman" w:cs="Times New Roman"/>
            <w:sz w:val="24"/>
            <w:szCs w:val="24"/>
          </w:rPr>
          <w:t xml:space="preserve">                               </w:t>
        </w:r>
        <w:r w:rsidR="007F19BA" w:rsidRPr="007F19BA">
          <w:rPr>
            <w:rFonts w:ascii="Times New Roman" w:hAnsi="Times New Roman" w:cs="Times New Roman"/>
            <w:sz w:val="24"/>
            <w:szCs w:val="24"/>
          </w:rPr>
          <w:fldChar w:fldCharType="begin"/>
        </w:r>
        <w:r w:rsidR="007F19BA" w:rsidRPr="007F19BA">
          <w:rPr>
            <w:rFonts w:ascii="Times New Roman" w:hAnsi="Times New Roman" w:cs="Times New Roman"/>
            <w:sz w:val="24"/>
            <w:szCs w:val="24"/>
          </w:rPr>
          <w:instrText xml:space="preserve"> PAGE   \* MERGEFORMAT </w:instrText>
        </w:r>
        <w:r w:rsidR="007F19BA" w:rsidRPr="007F19BA">
          <w:rPr>
            <w:rFonts w:ascii="Times New Roman" w:hAnsi="Times New Roman" w:cs="Times New Roman"/>
            <w:sz w:val="24"/>
            <w:szCs w:val="24"/>
          </w:rPr>
          <w:fldChar w:fldCharType="separate"/>
        </w:r>
        <w:r w:rsidR="00103C4F">
          <w:rPr>
            <w:rFonts w:ascii="Times New Roman" w:hAnsi="Times New Roman" w:cs="Times New Roman"/>
            <w:noProof/>
            <w:sz w:val="24"/>
            <w:szCs w:val="24"/>
          </w:rPr>
          <w:t>2</w:t>
        </w:r>
        <w:r w:rsidR="007F19BA" w:rsidRPr="007F19BA">
          <w:rPr>
            <w:rFonts w:ascii="Times New Roman" w:hAnsi="Times New Roman" w:cs="Times New Roman"/>
            <w:sz w:val="24"/>
            <w:szCs w:val="24"/>
          </w:rPr>
          <w:fldChar w:fldCharType="end"/>
        </w:r>
      </w:p>
    </w:sdtContent>
  </w:sdt>
  <w:p w:rsidR="007F19BA" w:rsidRDefault="007F19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9BA" w:rsidRPr="007F19BA" w:rsidRDefault="007F19BA" w:rsidP="007F19BA">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7F19BA">
      <w:rPr>
        <w:rFonts w:ascii="Times New Roman" w:hAnsi="Times New Roman" w:cs="Times New Roman"/>
        <w:sz w:val="24"/>
        <w:szCs w:val="24"/>
      </w:rPr>
      <w:t>CULTURALLY COMPETENT CARE FOR AFRICAN AMERICANS</w:t>
    </w:r>
    <w:r>
      <w:rPr>
        <w:rFonts w:ascii="Times New Roman" w:hAnsi="Times New Roman" w:cs="Times New Roman"/>
        <w:sz w:val="24"/>
        <w:szCs w:val="24"/>
      </w:rPr>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A734C"/>
    <w:rsid w:val="00103C4F"/>
    <w:rsid w:val="00144851"/>
    <w:rsid w:val="001B0965"/>
    <w:rsid w:val="00241C3D"/>
    <w:rsid w:val="0024682D"/>
    <w:rsid w:val="004125FA"/>
    <w:rsid w:val="004C7AC5"/>
    <w:rsid w:val="00572AD1"/>
    <w:rsid w:val="00592CD0"/>
    <w:rsid w:val="006565B6"/>
    <w:rsid w:val="006629EC"/>
    <w:rsid w:val="00703DD1"/>
    <w:rsid w:val="007F19BA"/>
    <w:rsid w:val="008448D7"/>
    <w:rsid w:val="00A30B39"/>
    <w:rsid w:val="00AA734C"/>
    <w:rsid w:val="00B11312"/>
    <w:rsid w:val="00B305CE"/>
    <w:rsid w:val="00CB5F7B"/>
    <w:rsid w:val="00D1121E"/>
    <w:rsid w:val="00D4499B"/>
    <w:rsid w:val="00DA02B1"/>
    <w:rsid w:val="00DD4F39"/>
    <w:rsid w:val="00DD783F"/>
    <w:rsid w:val="00DF2A31"/>
    <w:rsid w:val="00F527B3"/>
    <w:rsid w:val="00FA0C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8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9BA"/>
  </w:style>
  <w:style w:type="paragraph" w:styleId="Footer">
    <w:name w:val="footer"/>
    <w:basedOn w:val="Normal"/>
    <w:link w:val="FooterChar"/>
    <w:uiPriority w:val="99"/>
    <w:semiHidden/>
    <w:unhideWhenUsed/>
    <w:rsid w:val="007F19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19BA"/>
  </w:style>
  <w:style w:type="character" w:styleId="Hyperlink">
    <w:name w:val="Hyperlink"/>
    <w:basedOn w:val="DefaultParagraphFont"/>
    <w:uiPriority w:val="99"/>
    <w:unhideWhenUsed/>
    <w:rsid w:val="00103C4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8941868">
      <w:bodyDiv w:val="1"/>
      <w:marLeft w:val="0"/>
      <w:marRight w:val="0"/>
      <w:marTop w:val="0"/>
      <w:marBottom w:val="0"/>
      <w:divBdr>
        <w:top w:val="none" w:sz="0" w:space="0" w:color="auto"/>
        <w:left w:val="none" w:sz="0" w:space="0" w:color="auto"/>
        <w:bottom w:val="none" w:sz="0" w:space="0" w:color="auto"/>
        <w:right w:val="none" w:sz="0" w:space="0" w:color="auto"/>
      </w:divBdr>
      <w:divsChild>
        <w:div w:id="114712183">
          <w:marLeft w:val="0"/>
          <w:marRight w:val="0"/>
          <w:marTop w:val="166"/>
          <w:marBottom w:val="166"/>
          <w:divBdr>
            <w:top w:val="none" w:sz="0" w:space="0" w:color="auto"/>
            <w:left w:val="none" w:sz="0" w:space="0" w:color="auto"/>
            <w:bottom w:val="none" w:sz="0" w:space="0" w:color="auto"/>
            <w:right w:val="none" w:sz="0" w:space="0" w:color="auto"/>
          </w:divBdr>
          <w:divsChild>
            <w:div w:id="14017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27</cp:revision>
  <dcterms:created xsi:type="dcterms:W3CDTF">2018-11-29T07:36:00Z</dcterms:created>
  <dcterms:modified xsi:type="dcterms:W3CDTF">2018-11-29T11:31:00Z</dcterms:modified>
</cp:coreProperties>
</file>